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7C" w:rsidRDefault="00071F7C" w:rsidP="00071F7C">
      <w:pPr>
        <w:pStyle w:val="Pis"/>
        <w:tabs>
          <w:tab w:val="clear" w:pos="4536"/>
          <w:tab w:val="clear" w:pos="9072"/>
          <w:tab w:val="center" w:pos="5040"/>
          <w:tab w:val="right" w:pos="9990"/>
        </w:tabs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Terviseameti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</w:t>
      </w:r>
      <w:r w:rsidRPr="00123D6A">
        <w:rPr>
          <w:b/>
          <w:sz w:val="22"/>
          <w:szCs w:val="22"/>
        </w:rPr>
        <w:t>erviseohutuslabori</w:t>
      </w:r>
      <w:proofErr w:type="spellEnd"/>
      <w:r w:rsidRPr="00123D6A">
        <w:rPr>
          <w:b/>
          <w:sz w:val="22"/>
          <w:szCs w:val="22"/>
        </w:rPr>
        <w:t xml:space="preserve"> </w:t>
      </w:r>
      <w:r w:rsidR="00DC2714">
        <w:rPr>
          <w:b/>
          <w:sz w:val="22"/>
          <w:szCs w:val="22"/>
        </w:rPr>
        <w:tab/>
      </w:r>
      <w:r w:rsidR="00DC2714">
        <w:rPr>
          <w:b/>
          <w:sz w:val="22"/>
          <w:szCs w:val="22"/>
        </w:rPr>
        <w:tab/>
      </w:r>
    </w:p>
    <w:p w:rsidR="00071F7C" w:rsidRPr="00123D6A" w:rsidRDefault="00071F7C" w:rsidP="00071F7C">
      <w:pPr>
        <w:pStyle w:val="Pis"/>
        <w:tabs>
          <w:tab w:val="clear" w:pos="4536"/>
          <w:tab w:val="clear" w:pos="9072"/>
          <w:tab w:val="center" w:pos="5040"/>
          <w:tab w:val="right" w:pos="9990"/>
        </w:tabs>
        <w:rPr>
          <w:color w:val="1F3864"/>
          <w:sz w:val="22"/>
          <w:szCs w:val="22"/>
          <w:lang w:val="et-EE"/>
        </w:rPr>
      </w:pPr>
      <w:proofErr w:type="spellStart"/>
      <w:r>
        <w:rPr>
          <w:b/>
          <w:sz w:val="22"/>
          <w:szCs w:val="22"/>
        </w:rPr>
        <w:t>n</w:t>
      </w:r>
      <w:r w:rsidRPr="00123D6A">
        <w:rPr>
          <w:b/>
          <w:sz w:val="22"/>
          <w:szCs w:val="22"/>
        </w:rPr>
        <w:t>akkushaiguste</w:t>
      </w:r>
      <w:proofErr w:type="spellEnd"/>
      <w:r w:rsidRPr="00123D6A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l</w:t>
      </w:r>
      <w:r w:rsidRPr="00123D6A">
        <w:rPr>
          <w:b/>
          <w:sz w:val="22"/>
          <w:szCs w:val="22"/>
        </w:rPr>
        <w:t>abor</w:t>
      </w:r>
      <w:proofErr w:type="spellEnd"/>
      <w:r w:rsidRPr="00123D6A">
        <w:rPr>
          <w:sz w:val="22"/>
          <w:szCs w:val="22"/>
        </w:rPr>
        <w:tab/>
      </w:r>
      <w:r w:rsidRPr="00123D6A">
        <w:rPr>
          <w:sz w:val="22"/>
          <w:szCs w:val="22"/>
        </w:rPr>
        <w:tab/>
      </w:r>
      <w:r w:rsidRPr="00123D6A">
        <w:rPr>
          <w:i/>
          <w:sz w:val="22"/>
          <w:szCs w:val="22"/>
          <w:lang w:val="et-EE"/>
        </w:rPr>
        <w:t>Laborikood</w:t>
      </w:r>
    </w:p>
    <w:p w:rsidR="00071F7C" w:rsidRPr="00123D6A" w:rsidRDefault="00071F7C" w:rsidP="00071F7C">
      <w:pPr>
        <w:pStyle w:val="Pis"/>
        <w:tabs>
          <w:tab w:val="clear" w:pos="9072"/>
          <w:tab w:val="right" w:pos="9990"/>
        </w:tabs>
        <w:rPr>
          <w:i/>
          <w:sz w:val="22"/>
          <w:szCs w:val="22"/>
        </w:rPr>
      </w:pPr>
      <w:proofErr w:type="spellStart"/>
      <w:r w:rsidRPr="00123D6A">
        <w:rPr>
          <w:i/>
          <w:sz w:val="22"/>
          <w:szCs w:val="22"/>
        </w:rPr>
        <w:t>Paldiski</w:t>
      </w:r>
      <w:proofErr w:type="spellEnd"/>
      <w:r w:rsidRPr="00123D6A">
        <w:rPr>
          <w:i/>
          <w:sz w:val="22"/>
          <w:szCs w:val="22"/>
        </w:rPr>
        <w:t xml:space="preserve"> </w:t>
      </w:r>
      <w:proofErr w:type="spellStart"/>
      <w:r w:rsidRPr="00123D6A">
        <w:rPr>
          <w:i/>
          <w:sz w:val="22"/>
          <w:szCs w:val="22"/>
        </w:rPr>
        <w:t>mnt</w:t>
      </w:r>
      <w:proofErr w:type="spellEnd"/>
      <w:r w:rsidRPr="00123D6A">
        <w:rPr>
          <w:i/>
          <w:sz w:val="22"/>
          <w:szCs w:val="22"/>
        </w:rPr>
        <w:t xml:space="preserve"> 81, 10614 Tallinn</w:t>
      </w:r>
      <w:r w:rsidRPr="00123D6A">
        <w:rPr>
          <w:i/>
          <w:sz w:val="22"/>
          <w:szCs w:val="22"/>
        </w:rPr>
        <w:tab/>
      </w:r>
      <w:r w:rsidRPr="00123D6A">
        <w:rPr>
          <w:i/>
          <w:sz w:val="22"/>
          <w:szCs w:val="22"/>
        </w:rPr>
        <w:tab/>
        <w:t>(</w:t>
      </w:r>
      <w:proofErr w:type="spellStart"/>
      <w:r w:rsidRPr="00123D6A">
        <w:rPr>
          <w:i/>
          <w:sz w:val="22"/>
          <w:szCs w:val="22"/>
        </w:rPr>
        <w:t>Kleebi</w:t>
      </w:r>
      <w:proofErr w:type="spellEnd"/>
      <w:r w:rsidRPr="00123D6A">
        <w:rPr>
          <w:i/>
          <w:sz w:val="22"/>
          <w:szCs w:val="22"/>
        </w:rPr>
        <w:t> </w:t>
      </w:r>
      <w:proofErr w:type="spellStart"/>
      <w:r w:rsidRPr="00123D6A">
        <w:rPr>
          <w:i/>
          <w:sz w:val="22"/>
          <w:szCs w:val="22"/>
        </w:rPr>
        <w:t>siia</w:t>
      </w:r>
      <w:proofErr w:type="spellEnd"/>
      <w:r w:rsidRPr="00123D6A">
        <w:rPr>
          <w:i/>
          <w:sz w:val="22"/>
          <w:szCs w:val="22"/>
        </w:rPr>
        <w:t>)</w:t>
      </w:r>
    </w:p>
    <w:p w:rsidR="00071F7C" w:rsidRPr="00867AF0" w:rsidRDefault="00071F7C" w:rsidP="00071F7C">
      <w:pPr>
        <w:pStyle w:val="Pis"/>
        <w:tabs>
          <w:tab w:val="clear" w:pos="9072"/>
          <w:tab w:val="right" w:pos="9990"/>
        </w:tabs>
        <w:rPr>
          <w:sz w:val="20"/>
          <w:szCs w:val="20"/>
          <w:lang w:val="et-EE"/>
        </w:rPr>
      </w:pPr>
      <w:r w:rsidRPr="00123D6A">
        <w:rPr>
          <w:i/>
          <w:sz w:val="22"/>
          <w:szCs w:val="22"/>
        </w:rPr>
        <w:t>tel. 7 943 660</w:t>
      </w:r>
      <w:r>
        <w:rPr>
          <w:i/>
        </w:rPr>
        <w:tab/>
      </w:r>
    </w:p>
    <w:p w:rsidR="00504A88" w:rsidRDefault="00504A88" w:rsidP="000E722B">
      <w:pPr>
        <w:pBdr>
          <w:top w:val="single" w:sz="4" w:space="0" w:color="auto"/>
          <w:left w:val="single" w:sz="4" w:space="4" w:color="auto"/>
          <w:right w:val="single" w:sz="4" w:space="4" w:color="auto"/>
        </w:pBdr>
        <w:spacing w:before="120"/>
        <w:ind w:left="-1077" w:right="-624" w:firstLine="181"/>
      </w:pPr>
    </w:p>
    <w:p w:rsidR="00724F17" w:rsidRPr="00FB31C7" w:rsidRDefault="00724F17" w:rsidP="00724F17">
      <w:pPr>
        <w:jc w:val="center"/>
        <w:rPr>
          <w:b/>
          <w:sz w:val="26"/>
          <w:szCs w:val="26"/>
          <w:lang w:val="et-EE"/>
        </w:rPr>
      </w:pPr>
      <w:r w:rsidRPr="00FB31C7">
        <w:rPr>
          <w:b/>
          <w:sz w:val="26"/>
          <w:szCs w:val="26"/>
          <w:lang w:val="et-EE"/>
        </w:rPr>
        <w:t>NAKKUSHAIGUSTE MOLEKULAARSED, IMMUNOLOOGILISED JA RAKUKULTUURI UURINGUD</w:t>
      </w:r>
    </w:p>
    <w:p w:rsidR="00724F17" w:rsidRDefault="00724F17" w:rsidP="00724F17">
      <w:pPr>
        <w:jc w:val="center"/>
        <w:rPr>
          <w:b/>
          <w:lang w:val="et-EE"/>
        </w:rPr>
      </w:pPr>
    </w:p>
    <w:p w:rsidR="00636B39" w:rsidRPr="008C30CA" w:rsidRDefault="00636B39" w:rsidP="00724F17">
      <w:pPr>
        <w:rPr>
          <w:lang w:val="et-EE"/>
        </w:rPr>
      </w:pPr>
      <w:r w:rsidRPr="008C30CA">
        <w:rPr>
          <w:b/>
          <w:lang w:val="et-EE"/>
        </w:rPr>
        <w:t>PATSIENDI ANDMED</w:t>
      </w:r>
      <w:r w:rsidRPr="008C30CA">
        <w:rPr>
          <w:lang w:val="et-EE"/>
        </w:rPr>
        <w:tab/>
      </w:r>
      <w:r w:rsidRPr="008C30CA">
        <w:rPr>
          <w:lang w:val="et-EE"/>
        </w:rPr>
        <w:tab/>
      </w:r>
      <w:r w:rsidRPr="008C30CA">
        <w:rPr>
          <w:lang w:val="et-EE"/>
        </w:rPr>
        <w:tab/>
      </w:r>
      <w:r w:rsidRPr="008C30CA">
        <w:rPr>
          <w:lang w:val="et-EE"/>
        </w:rPr>
        <w:tab/>
      </w:r>
      <w:r w:rsidRPr="008C30CA">
        <w:rPr>
          <w:lang w:val="et-EE"/>
        </w:rPr>
        <w:tab/>
      </w:r>
      <w:r w:rsidRPr="008C30CA">
        <w:rPr>
          <w:b/>
          <w:lang w:val="et-EE"/>
        </w:rPr>
        <w:t>TELLIJA ANDMED</w:t>
      </w:r>
    </w:p>
    <w:p w:rsidR="00636B39" w:rsidRPr="008C30CA" w:rsidRDefault="00636B39" w:rsidP="008C30CA">
      <w:pPr>
        <w:spacing w:line="360" w:lineRule="auto"/>
        <w:rPr>
          <w:u w:val="single"/>
          <w:lang w:val="et-EE"/>
        </w:rPr>
      </w:pPr>
      <w:r w:rsidRPr="008C30CA">
        <w:rPr>
          <w:lang w:val="et-EE"/>
        </w:rPr>
        <w:t>Nimi</w:t>
      </w:r>
      <w:r w:rsidR="00724F17" w:rsidRPr="008C30CA">
        <w:rPr>
          <w:lang w:val="et-EE"/>
        </w:rPr>
        <w:t>:</w:t>
      </w:r>
      <w:r w:rsidRPr="008C30CA">
        <w:rPr>
          <w:u w:val="single"/>
          <w:lang w:val="et-EE"/>
        </w:rPr>
        <w:tab/>
      </w:r>
      <w:r w:rsidR="00724F17" w:rsidRPr="008C30CA">
        <w:rPr>
          <w:u w:val="single"/>
          <w:lang w:val="et-EE"/>
        </w:rPr>
        <w:tab/>
      </w:r>
      <w:r w:rsidR="00724F17" w:rsidRPr="008C30CA">
        <w:rPr>
          <w:u w:val="single"/>
          <w:lang w:val="et-EE"/>
        </w:rPr>
        <w:tab/>
      </w:r>
      <w:r w:rsidR="00724F17" w:rsidRPr="008C30CA">
        <w:rPr>
          <w:u w:val="single"/>
          <w:lang w:val="et-EE"/>
        </w:rPr>
        <w:tab/>
      </w:r>
      <w:r w:rsidR="00724F17" w:rsidRPr="008C30CA">
        <w:rPr>
          <w:u w:val="single"/>
          <w:lang w:val="et-EE"/>
        </w:rPr>
        <w:tab/>
      </w:r>
      <w:r w:rsidR="00724F17" w:rsidRPr="008C30CA">
        <w:rPr>
          <w:u w:val="single"/>
          <w:lang w:val="et-EE"/>
        </w:rPr>
        <w:tab/>
      </w:r>
      <w:r w:rsidR="00724F17" w:rsidRPr="008C30CA">
        <w:rPr>
          <w:u w:val="single"/>
          <w:lang w:val="et-EE"/>
        </w:rPr>
        <w:tab/>
      </w:r>
      <w:r w:rsidR="00FB31C7">
        <w:rPr>
          <w:u w:val="single"/>
          <w:lang w:val="et-EE"/>
        </w:rPr>
        <w:tab/>
      </w:r>
      <w:r w:rsidRPr="008C30CA">
        <w:rPr>
          <w:lang w:val="et-EE"/>
        </w:rPr>
        <w:t>Asutus/osakond</w:t>
      </w:r>
      <w:r w:rsidR="00724F17" w:rsidRPr="008C30CA">
        <w:rPr>
          <w:lang w:val="et-EE"/>
        </w:rPr>
        <w:t>:</w:t>
      </w:r>
      <w:r w:rsidRPr="008C30CA">
        <w:rPr>
          <w:u w:val="single"/>
          <w:lang w:val="et-EE"/>
        </w:rPr>
        <w:tab/>
      </w:r>
      <w:r w:rsidRPr="008C30CA">
        <w:rPr>
          <w:u w:val="single"/>
          <w:lang w:val="et-EE"/>
        </w:rPr>
        <w:tab/>
      </w:r>
      <w:r w:rsidRPr="008C30CA">
        <w:rPr>
          <w:u w:val="single"/>
          <w:lang w:val="et-EE"/>
        </w:rPr>
        <w:tab/>
      </w:r>
      <w:r w:rsidRPr="008C30CA">
        <w:rPr>
          <w:u w:val="single"/>
          <w:lang w:val="et-EE"/>
        </w:rPr>
        <w:tab/>
      </w:r>
    </w:p>
    <w:p w:rsidR="00724F17" w:rsidRPr="008C30CA" w:rsidRDefault="00724F17" w:rsidP="008C30CA">
      <w:pPr>
        <w:spacing w:line="360" w:lineRule="auto"/>
        <w:rPr>
          <w:u w:val="single"/>
          <w:lang w:val="et-EE"/>
        </w:rPr>
      </w:pPr>
      <w:r w:rsidRPr="008C30CA">
        <w:rPr>
          <w:lang w:val="et-EE"/>
        </w:rPr>
        <w:t>Isikukood/Sünniaeg:</w:t>
      </w:r>
      <w:r w:rsidRPr="008C30CA">
        <w:rPr>
          <w:u w:val="single"/>
          <w:lang w:val="et-EE"/>
        </w:rPr>
        <w:tab/>
      </w:r>
      <w:r w:rsidRPr="008C30CA">
        <w:rPr>
          <w:u w:val="single"/>
          <w:lang w:val="et-EE"/>
        </w:rPr>
        <w:tab/>
      </w:r>
      <w:r w:rsidRPr="008C30CA">
        <w:rPr>
          <w:u w:val="single"/>
          <w:lang w:val="et-EE"/>
        </w:rPr>
        <w:tab/>
      </w:r>
      <w:r w:rsidRPr="008C30CA">
        <w:rPr>
          <w:u w:val="single"/>
          <w:lang w:val="et-EE"/>
        </w:rPr>
        <w:tab/>
      </w:r>
      <w:r w:rsidRPr="008C30CA">
        <w:rPr>
          <w:sz w:val="22"/>
          <w:szCs w:val="22"/>
          <w:lang w:val="et-EE"/>
        </w:rPr>
        <w:t xml:space="preserve">N </w:t>
      </w:r>
      <w:r w:rsidRPr="008C30CA">
        <w:rPr>
          <w:sz w:val="22"/>
          <w:szCs w:val="22"/>
          <w:lang w:val="et-EE"/>
        </w:rPr>
        <w:sym w:font="Symbol" w:char="F09B"/>
      </w:r>
      <w:r w:rsidRPr="008C30CA">
        <w:rPr>
          <w:sz w:val="22"/>
          <w:szCs w:val="22"/>
          <w:lang w:val="et-EE"/>
        </w:rPr>
        <w:t xml:space="preserve"> M </w:t>
      </w:r>
      <w:r w:rsidRPr="008C30CA">
        <w:rPr>
          <w:sz w:val="22"/>
          <w:szCs w:val="22"/>
          <w:lang w:val="et-EE"/>
        </w:rPr>
        <w:sym w:font="Symbol" w:char="F09B"/>
      </w:r>
      <w:r w:rsidRPr="008C30CA">
        <w:rPr>
          <w:sz w:val="22"/>
          <w:szCs w:val="22"/>
          <w:lang w:val="et-EE"/>
        </w:rPr>
        <w:tab/>
        <w:t>Arsti nimi / kood:</w:t>
      </w:r>
      <w:r w:rsidRPr="008C30CA">
        <w:rPr>
          <w:sz w:val="22"/>
          <w:szCs w:val="22"/>
          <w:u w:val="single"/>
          <w:lang w:val="et-EE"/>
        </w:rPr>
        <w:tab/>
      </w:r>
      <w:r w:rsidRPr="008C30CA">
        <w:rPr>
          <w:sz w:val="22"/>
          <w:szCs w:val="22"/>
          <w:u w:val="single"/>
          <w:lang w:val="et-EE"/>
        </w:rPr>
        <w:tab/>
      </w:r>
      <w:r w:rsidRPr="008C30CA">
        <w:rPr>
          <w:sz w:val="22"/>
          <w:szCs w:val="22"/>
          <w:u w:val="single"/>
          <w:lang w:val="et-EE"/>
        </w:rPr>
        <w:tab/>
      </w:r>
      <w:r w:rsidRPr="008C30CA">
        <w:rPr>
          <w:sz w:val="22"/>
          <w:szCs w:val="22"/>
          <w:u w:val="single"/>
          <w:lang w:val="et-EE"/>
        </w:rPr>
        <w:tab/>
      </w:r>
    </w:p>
    <w:p w:rsidR="00724F17" w:rsidRPr="008C30CA" w:rsidRDefault="00724F17" w:rsidP="008C30CA">
      <w:pPr>
        <w:spacing w:line="360" w:lineRule="auto"/>
        <w:rPr>
          <w:u w:val="single"/>
          <w:lang w:val="et-EE"/>
        </w:rPr>
      </w:pPr>
      <w:r w:rsidRPr="008C30CA">
        <w:rPr>
          <w:lang w:val="et-EE"/>
        </w:rPr>
        <w:t>Diagnoos:</w:t>
      </w:r>
      <w:r w:rsidRPr="008C30CA">
        <w:rPr>
          <w:u w:val="single"/>
          <w:lang w:val="et-EE"/>
        </w:rPr>
        <w:tab/>
      </w:r>
      <w:r w:rsidRPr="008C30CA">
        <w:rPr>
          <w:u w:val="single"/>
          <w:lang w:val="et-EE"/>
        </w:rPr>
        <w:tab/>
      </w:r>
      <w:r w:rsidRPr="008C30CA">
        <w:rPr>
          <w:u w:val="single"/>
          <w:lang w:val="et-EE"/>
        </w:rPr>
        <w:tab/>
      </w:r>
      <w:r w:rsidRPr="008C30CA">
        <w:rPr>
          <w:u w:val="single"/>
          <w:lang w:val="et-EE"/>
        </w:rPr>
        <w:tab/>
      </w:r>
      <w:r w:rsidRPr="008C30CA">
        <w:rPr>
          <w:u w:val="single"/>
          <w:lang w:val="et-EE"/>
        </w:rPr>
        <w:tab/>
      </w:r>
      <w:r w:rsidRPr="008C30CA">
        <w:rPr>
          <w:u w:val="single"/>
          <w:lang w:val="et-EE"/>
        </w:rPr>
        <w:tab/>
      </w:r>
      <w:r w:rsidRPr="008C30CA">
        <w:rPr>
          <w:u w:val="single"/>
          <w:lang w:val="et-EE"/>
        </w:rPr>
        <w:tab/>
      </w:r>
      <w:r w:rsidRPr="008C30CA">
        <w:rPr>
          <w:lang w:val="et-EE"/>
        </w:rPr>
        <w:t>Kontakt:</w:t>
      </w:r>
      <w:r w:rsidRPr="008C30CA">
        <w:rPr>
          <w:u w:val="single"/>
          <w:lang w:val="et-EE"/>
        </w:rPr>
        <w:tab/>
      </w:r>
      <w:r w:rsidRPr="008C30CA">
        <w:rPr>
          <w:u w:val="single"/>
          <w:lang w:val="et-EE"/>
        </w:rPr>
        <w:tab/>
      </w:r>
      <w:r w:rsidRPr="008C30CA">
        <w:rPr>
          <w:u w:val="single"/>
          <w:lang w:val="et-EE"/>
        </w:rPr>
        <w:tab/>
      </w:r>
      <w:r w:rsidRPr="008C30CA">
        <w:rPr>
          <w:u w:val="single"/>
          <w:lang w:val="et-EE"/>
        </w:rPr>
        <w:tab/>
      </w:r>
      <w:r w:rsidRPr="008C30CA">
        <w:rPr>
          <w:u w:val="single"/>
          <w:lang w:val="et-EE"/>
        </w:rPr>
        <w:tab/>
      </w:r>
    </w:p>
    <w:p w:rsidR="00724F17" w:rsidRPr="008C30CA" w:rsidRDefault="00724F17" w:rsidP="00724F17">
      <w:pPr>
        <w:rPr>
          <w:u w:val="single"/>
          <w:lang w:val="et-EE"/>
        </w:rPr>
      </w:pPr>
    </w:p>
    <w:p w:rsidR="00636B39" w:rsidRPr="008C30CA" w:rsidRDefault="00636B39" w:rsidP="00F44DEA">
      <w:pPr>
        <w:pStyle w:val="Pealkiri1"/>
        <w:spacing w:after="80"/>
        <w:ind w:left="0" w:right="0" w:firstLine="1"/>
        <w:rPr>
          <w:b w:val="0"/>
        </w:rPr>
      </w:pPr>
      <w:r w:rsidRPr="008C30CA">
        <w:rPr>
          <w:szCs w:val="20"/>
        </w:rPr>
        <w:t>UURITAV MATERJAL</w:t>
      </w:r>
      <w:r w:rsidRPr="008C30CA">
        <w:rPr>
          <w:sz w:val="20"/>
          <w:szCs w:val="20"/>
        </w:rPr>
        <w:tab/>
      </w:r>
      <w:r w:rsidRPr="008C30CA">
        <w:rPr>
          <w:sz w:val="20"/>
          <w:szCs w:val="20"/>
        </w:rPr>
        <w:tab/>
      </w:r>
      <w:r w:rsidRPr="008C30CA">
        <w:rPr>
          <w:sz w:val="20"/>
          <w:szCs w:val="20"/>
        </w:rPr>
        <w:tab/>
      </w:r>
      <w:r w:rsidRPr="008C30CA">
        <w:rPr>
          <w:sz w:val="20"/>
          <w:szCs w:val="20"/>
        </w:rPr>
        <w:tab/>
      </w:r>
      <w:r w:rsidRPr="008C30CA">
        <w:rPr>
          <w:bCs w:val="0"/>
        </w:rPr>
        <w:t xml:space="preserve">Materjali võtmise kuupäev </w:t>
      </w:r>
      <w:r w:rsidRPr="008C30CA">
        <w:rPr>
          <w:bCs w:val="0"/>
          <w:u w:val="single"/>
        </w:rPr>
        <w:tab/>
      </w:r>
      <w:r w:rsidRPr="008C30CA">
        <w:rPr>
          <w:bCs w:val="0"/>
          <w:u w:val="single"/>
        </w:rPr>
        <w:tab/>
      </w:r>
      <w:r w:rsidRPr="008C30CA">
        <w:rPr>
          <w:bCs w:val="0"/>
          <w:u w:val="single"/>
        </w:rPr>
        <w:tab/>
      </w:r>
      <w:r w:rsidRPr="008C30CA">
        <w:rPr>
          <w:bCs w:val="0"/>
        </w:rPr>
        <w:t>20</w:t>
      </w:r>
      <w:r w:rsidR="005E3109" w:rsidRPr="008C30CA">
        <w:rPr>
          <w:bCs w:val="0"/>
        </w:rPr>
        <w:t>___</w:t>
      </w:r>
      <w:r w:rsidRPr="008C30CA">
        <w:rPr>
          <w:bCs w:val="0"/>
        </w:rPr>
        <w:t>a.</w:t>
      </w:r>
    </w:p>
    <w:p w:rsidR="00636B39" w:rsidRPr="008C30CA" w:rsidRDefault="00636B39" w:rsidP="00636B39">
      <w:pPr>
        <w:pStyle w:val="Pealkiri4"/>
        <w:ind w:left="0" w:right="-90" w:firstLine="1"/>
        <w:rPr>
          <w:b w:val="0"/>
          <w:sz w:val="18"/>
          <w:szCs w:val="18"/>
          <w:lang w:val="et-EE"/>
        </w:rPr>
      </w:pPr>
      <w:r w:rsidRPr="008C30CA">
        <w:rPr>
          <w:b w:val="0"/>
          <w:sz w:val="18"/>
          <w:szCs w:val="18"/>
          <w:lang w:val="et-EE"/>
        </w:rPr>
        <w:sym w:font="Wingdings 2" w:char="F0A3"/>
      </w:r>
      <w:r w:rsidRPr="008C30CA">
        <w:rPr>
          <w:b w:val="0"/>
          <w:sz w:val="18"/>
          <w:szCs w:val="18"/>
          <w:lang w:val="et-EE"/>
        </w:rPr>
        <w:t xml:space="preserve"> ninaneelukaabe</w:t>
      </w:r>
      <w:r w:rsidRPr="008C30CA">
        <w:rPr>
          <w:b w:val="0"/>
          <w:sz w:val="18"/>
          <w:szCs w:val="18"/>
          <w:lang w:val="et-EE"/>
        </w:rPr>
        <w:tab/>
      </w:r>
      <w:r w:rsidRPr="008C30CA">
        <w:rPr>
          <w:b w:val="0"/>
          <w:sz w:val="18"/>
          <w:szCs w:val="18"/>
          <w:lang w:val="et-EE"/>
        </w:rPr>
        <w:sym w:font="Wingdings 2" w:char="F0A3"/>
      </w:r>
      <w:r w:rsidRPr="008C30CA">
        <w:rPr>
          <w:b w:val="0"/>
          <w:sz w:val="18"/>
          <w:szCs w:val="18"/>
          <w:lang w:val="et-EE"/>
        </w:rPr>
        <w:t xml:space="preserve"> kurgukaabe </w:t>
      </w:r>
      <w:r w:rsidRPr="008C30CA">
        <w:rPr>
          <w:b w:val="0"/>
          <w:sz w:val="18"/>
          <w:szCs w:val="18"/>
          <w:lang w:val="et-EE"/>
        </w:rPr>
        <w:tab/>
      </w:r>
      <w:r w:rsidR="00724F17" w:rsidRPr="008C30CA">
        <w:rPr>
          <w:b w:val="0"/>
          <w:sz w:val="18"/>
          <w:szCs w:val="18"/>
          <w:lang w:val="et-EE"/>
        </w:rPr>
        <w:sym w:font="Wingdings 2" w:char="F0A3"/>
      </w:r>
      <w:r w:rsidR="00724F17" w:rsidRPr="008C30CA">
        <w:rPr>
          <w:b w:val="0"/>
          <w:sz w:val="18"/>
          <w:szCs w:val="18"/>
          <w:lang w:val="et-EE"/>
        </w:rPr>
        <w:t xml:space="preserve"> </w:t>
      </w:r>
      <w:r w:rsidR="00F44DEA" w:rsidRPr="008C30CA">
        <w:rPr>
          <w:b w:val="0"/>
          <w:bCs w:val="0"/>
          <w:sz w:val="18"/>
          <w:szCs w:val="18"/>
          <w:lang w:val="et-EE"/>
        </w:rPr>
        <w:t>bro</w:t>
      </w:r>
      <w:r w:rsidR="00FC053F">
        <w:rPr>
          <w:b w:val="0"/>
          <w:bCs w:val="0"/>
          <w:sz w:val="18"/>
          <w:szCs w:val="18"/>
          <w:lang w:val="et-EE"/>
        </w:rPr>
        <w:t>n</w:t>
      </w:r>
      <w:r w:rsidR="00F44DEA" w:rsidRPr="008C30CA">
        <w:rPr>
          <w:b w:val="0"/>
          <w:bCs w:val="0"/>
          <w:sz w:val="18"/>
          <w:szCs w:val="18"/>
          <w:lang w:val="et-EE"/>
        </w:rPr>
        <w:t>hiloputusvedelik (BAL)</w:t>
      </w:r>
      <w:r w:rsidR="00724F17" w:rsidRPr="008C30CA">
        <w:rPr>
          <w:b w:val="0"/>
          <w:sz w:val="18"/>
          <w:szCs w:val="18"/>
          <w:lang w:val="et-EE"/>
        </w:rPr>
        <w:t xml:space="preserve"> </w:t>
      </w:r>
      <w:r w:rsidRPr="008C30CA">
        <w:rPr>
          <w:b w:val="0"/>
          <w:sz w:val="18"/>
          <w:szCs w:val="18"/>
          <w:lang w:val="et-EE"/>
        </w:rPr>
        <w:sym w:font="Wingdings 2" w:char="F0A3"/>
      </w:r>
      <w:r w:rsidRPr="008C30CA">
        <w:rPr>
          <w:b w:val="0"/>
          <w:sz w:val="18"/>
          <w:szCs w:val="18"/>
          <w:lang w:val="et-EE"/>
        </w:rPr>
        <w:t xml:space="preserve"> täisveri</w:t>
      </w:r>
      <w:r w:rsidRPr="008C30CA">
        <w:rPr>
          <w:b w:val="0"/>
          <w:sz w:val="18"/>
          <w:szCs w:val="18"/>
          <w:lang w:val="et-EE"/>
        </w:rPr>
        <w:tab/>
      </w:r>
      <w:r w:rsidRPr="008C30CA">
        <w:rPr>
          <w:b w:val="0"/>
          <w:sz w:val="18"/>
          <w:szCs w:val="18"/>
          <w:lang w:val="et-EE"/>
        </w:rPr>
        <w:sym w:font="Wingdings 2" w:char="F0A3"/>
      </w:r>
      <w:r w:rsidRPr="008C30CA">
        <w:rPr>
          <w:b w:val="0"/>
          <w:sz w:val="18"/>
          <w:szCs w:val="18"/>
          <w:lang w:val="et-EE"/>
        </w:rPr>
        <w:t xml:space="preserve"> seerum</w:t>
      </w:r>
      <w:r w:rsidRPr="008C30CA">
        <w:rPr>
          <w:b w:val="0"/>
          <w:sz w:val="18"/>
          <w:szCs w:val="18"/>
          <w:lang w:val="et-EE"/>
        </w:rPr>
        <w:tab/>
      </w:r>
      <w:r w:rsidRPr="008C30CA">
        <w:rPr>
          <w:b w:val="0"/>
          <w:sz w:val="18"/>
          <w:szCs w:val="18"/>
          <w:lang w:val="et-EE"/>
        </w:rPr>
        <w:sym w:font="Wingdings 2" w:char="F0A3"/>
      </w:r>
      <w:r w:rsidRPr="008C30CA">
        <w:rPr>
          <w:b w:val="0"/>
          <w:sz w:val="18"/>
          <w:szCs w:val="18"/>
          <w:lang w:val="et-EE"/>
        </w:rPr>
        <w:t xml:space="preserve"> </w:t>
      </w:r>
      <w:proofErr w:type="spellStart"/>
      <w:r w:rsidRPr="008C30CA">
        <w:rPr>
          <w:b w:val="0"/>
          <w:sz w:val="18"/>
          <w:szCs w:val="18"/>
          <w:lang w:val="et-EE"/>
        </w:rPr>
        <w:t>liikvor</w:t>
      </w:r>
      <w:proofErr w:type="spellEnd"/>
      <w:r w:rsidRPr="008C30CA">
        <w:rPr>
          <w:b w:val="0"/>
          <w:sz w:val="18"/>
          <w:szCs w:val="18"/>
          <w:lang w:val="et-EE"/>
        </w:rPr>
        <w:tab/>
      </w:r>
      <w:r w:rsidRPr="008C30CA">
        <w:rPr>
          <w:b w:val="0"/>
          <w:sz w:val="18"/>
          <w:szCs w:val="18"/>
          <w:lang w:val="et-EE"/>
        </w:rPr>
        <w:tab/>
      </w:r>
      <w:r w:rsidRPr="008C30CA">
        <w:rPr>
          <w:b w:val="0"/>
          <w:sz w:val="18"/>
          <w:szCs w:val="18"/>
          <w:lang w:val="et-EE"/>
        </w:rPr>
        <w:sym w:font="Wingdings 2" w:char="F0A3"/>
      </w:r>
      <w:r w:rsidRPr="008C30CA">
        <w:rPr>
          <w:b w:val="0"/>
          <w:sz w:val="18"/>
          <w:szCs w:val="18"/>
          <w:lang w:val="et-EE"/>
        </w:rPr>
        <w:t xml:space="preserve"> roe</w:t>
      </w:r>
      <w:r w:rsidRPr="008C30CA">
        <w:rPr>
          <w:b w:val="0"/>
          <w:sz w:val="18"/>
          <w:szCs w:val="18"/>
          <w:lang w:val="et-EE"/>
        </w:rPr>
        <w:tab/>
      </w:r>
    </w:p>
    <w:p w:rsidR="00636B39" w:rsidRPr="00F44DEA" w:rsidRDefault="00636B39" w:rsidP="00636B39">
      <w:pPr>
        <w:pStyle w:val="Pealkiri4"/>
        <w:ind w:left="0" w:right="-90" w:firstLine="1"/>
        <w:rPr>
          <w:b w:val="0"/>
          <w:sz w:val="18"/>
          <w:szCs w:val="18"/>
          <w:u w:val="single"/>
          <w:lang w:val="et-EE"/>
        </w:rPr>
      </w:pPr>
      <w:r w:rsidRPr="008C30CA">
        <w:rPr>
          <w:b w:val="0"/>
          <w:sz w:val="18"/>
          <w:szCs w:val="18"/>
          <w:lang w:val="et-EE"/>
        </w:rPr>
        <w:sym w:font="Wingdings 2" w:char="F0A3"/>
      </w:r>
      <w:r w:rsidRPr="008C30CA">
        <w:rPr>
          <w:b w:val="0"/>
          <w:sz w:val="18"/>
          <w:szCs w:val="18"/>
          <w:lang w:val="et-EE"/>
        </w:rPr>
        <w:t xml:space="preserve"> muu</w:t>
      </w:r>
      <w:r w:rsidRPr="001C0745">
        <w:rPr>
          <w:b w:val="0"/>
          <w:sz w:val="18"/>
          <w:szCs w:val="18"/>
          <w:lang w:val="et-EE"/>
        </w:rPr>
        <w:tab/>
      </w:r>
      <w:r w:rsidR="00F44DEA">
        <w:rPr>
          <w:b w:val="0"/>
          <w:sz w:val="18"/>
          <w:szCs w:val="18"/>
          <w:u w:val="single"/>
          <w:lang w:val="et-EE"/>
        </w:rPr>
        <w:tab/>
      </w:r>
      <w:r w:rsidR="00F44DEA">
        <w:rPr>
          <w:b w:val="0"/>
          <w:sz w:val="18"/>
          <w:szCs w:val="18"/>
          <w:u w:val="single"/>
          <w:lang w:val="et-EE"/>
        </w:rPr>
        <w:tab/>
      </w:r>
      <w:r w:rsidR="00F44DEA">
        <w:rPr>
          <w:b w:val="0"/>
          <w:sz w:val="18"/>
          <w:szCs w:val="18"/>
          <w:u w:val="single"/>
          <w:lang w:val="et-EE"/>
        </w:rPr>
        <w:tab/>
      </w:r>
      <w:r w:rsidR="00F44DEA">
        <w:rPr>
          <w:b w:val="0"/>
          <w:sz w:val="18"/>
          <w:szCs w:val="18"/>
          <w:u w:val="single"/>
          <w:lang w:val="et-EE"/>
        </w:rPr>
        <w:tab/>
      </w:r>
      <w:r w:rsidR="00F44DEA">
        <w:rPr>
          <w:b w:val="0"/>
          <w:sz w:val="18"/>
          <w:szCs w:val="18"/>
          <w:u w:val="single"/>
          <w:lang w:val="et-EE"/>
        </w:rPr>
        <w:tab/>
      </w:r>
      <w:r w:rsidR="00F44DEA">
        <w:rPr>
          <w:b w:val="0"/>
          <w:sz w:val="18"/>
          <w:szCs w:val="18"/>
          <w:u w:val="single"/>
          <w:lang w:val="et-EE"/>
        </w:rPr>
        <w:tab/>
      </w:r>
      <w:r w:rsidR="00F44DEA">
        <w:rPr>
          <w:b w:val="0"/>
          <w:sz w:val="18"/>
          <w:szCs w:val="18"/>
          <w:u w:val="single"/>
          <w:lang w:val="et-EE"/>
        </w:rPr>
        <w:tab/>
      </w:r>
      <w:r w:rsidR="00F44DEA">
        <w:rPr>
          <w:b w:val="0"/>
          <w:sz w:val="18"/>
          <w:szCs w:val="18"/>
          <w:u w:val="single"/>
          <w:lang w:val="et-EE"/>
        </w:rPr>
        <w:tab/>
      </w:r>
      <w:r w:rsidR="00F44DEA">
        <w:rPr>
          <w:b w:val="0"/>
          <w:sz w:val="18"/>
          <w:szCs w:val="18"/>
          <w:u w:val="single"/>
          <w:lang w:val="et-EE"/>
        </w:rPr>
        <w:tab/>
      </w:r>
      <w:r w:rsidR="00F44DEA">
        <w:rPr>
          <w:b w:val="0"/>
          <w:sz w:val="18"/>
          <w:szCs w:val="18"/>
          <w:u w:val="single"/>
          <w:lang w:val="et-EE"/>
        </w:rPr>
        <w:tab/>
      </w:r>
      <w:r w:rsidR="00F44DEA">
        <w:rPr>
          <w:b w:val="0"/>
          <w:sz w:val="18"/>
          <w:szCs w:val="18"/>
          <w:u w:val="single"/>
          <w:lang w:val="et-EE"/>
        </w:rPr>
        <w:tab/>
      </w:r>
      <w:r w:rsidR="00F44DEA">
        <w:rPr>
          <w:b w:val="0"/>
          <w:sz w:val="18"/>
          <w:szCs w:val="18"/>
          <w:u w:val="single"/>
          <w:lang w:val="et-EE"/>
        </w:rPr>
        <w:tab/>
      </w:r>
      <w:r w:rsidR="00F44DEA">
        <w:rPr>
          <w:b w:val="0"/>
          <w:sz w:val="18"/>
          <w:szCs w:val="18"/>
          <w:u w:val="single"/>
          <w:lang w:val="et-EE"/>
        </w:rPr>
        <w:tab/>
      </w:r>
    </w:p>
    <w:p w:rsidR="00636B39" w:rsidRPr="0015558C" w:rsidRDefault="00636B39" w:rsidP="008C30CA">
      <w:pPr>
        <w:pStyle w:val="Pealkiri4"/>
        <w:pBdr>
          <w:bottom w:val="single" w:sz="4" w:space="1" w:color="auto"/>
        </w:pBdr>
        <w:tabs>
          <w:tab w:val="center" w:pos="4802"/>
        </w:tabs>
        <w:ind w:left="-538" w:right="-692" w:hanging="539"/>
        <w:rPr>
          <w:b w:val="0"/>
          <w:sz w:val="17"/>
          <w:szCs w:val="17"/>
          <w:lang w:val="et-EE"/>
        </w:rPr>
        <w:sectPr w:rsidR="00636B39" w:rsidRPr="0015558C" w:rsidSect="00636B39">
          <w:headerReference w:type="default" r:id="rId8"/>
          <w:footerReference w:type="default" r:id="rId9"/>
          <w:type w:val="continuous"/>
          <w:pgSz w:w="11906" w:h="16838" w:code="9"/>
          <w:pgMar w:top="227" w:right="1016" w:bottom="284" w:left="900" w:header="709" w:footer="709" w:gutter="0"/>
          <w:cols w:space="708"/>
          <w:docGrid w:linePitch="360"/>
        </w:sectPr>
      </w:pPr>
      <w:r>
        <w:rPr>
          <w:lang w:val="et-EE"/>
        </w:rPr>
        <w:tab/>
      </w:r>
      <w:r w:rsidR="008C30CA">
        <w:rPr>
          <w:lang w:val="et-EE"/>
        </w:rPr>
        <w:tab/>
      </w:r>
    </w:p>
    <w:p w:rsidR="00FB31C7" w:rsidRDefault="00FB31C7" w:rsidP="005E3109">
      <w:pPr>
        <w:pStyle w:val="Pealkiri3"/>
        <w:spacing w:before="60"/>
        <w:ind w:left="-630" w:right="90"/>
        <w:rPr>
          <w:bCs/>
          <w:i w:val="0"/>
          <w:iCs w:val="0"/>
          <w:sz w:val="20"/>
          <w:szCs w:val="18"/>
          <w:lang w:val="et-EE"/>
        </w:rPr>
      </w:pPr>
    </w:p>
    <w:p w:rsidR="00636B39" w:rsidRPr="00F46730" w:rsidRDefault="00636B39" w:rsidP="005E3109">
      <w:pPr>
        <w:pStyle w:val="Pealkiri3"/>
        <w:spacing w:before="60"/>
        <w:ind w:left="-630" w:right="90"/>
        <w:rPr>
          <w:i w:val="0"/>
          <w:iCs w:val="0"/>
          <w:sz w:val="20"/>
          <w:szCs w:val="18"/>
          <w:lang w:val="et-EE"/>
        </w:rPr>
      </w:pPr>
      <w:r w:rsidRPr="00F46730">
        <w:rPr>
          <w:bCs/>
          <w:i w:val="0"/>
          <w:iCs w:val="0"/>
          <w:sz w:val="20"/>
          <w:szCs w:val="18"/>
          <w:lang w:val="et-EE"/>
        </w:rPr>
        <w:t>A- ja B-gripiviirused</w:t>
      </w:r>
      <w:r w:rsidRPr="00F46730">
        <w:rPr>
          <w:bCs/>
          <w:i w:val="0"/>
          <w:iCs w:val="0"/>
          <w:sz w:val="20"/>
          <w:szCs w:val="18"/>
          <w:lang w:val="et-EE"/>
        </w:rPr>
        <w:tab/>
      </w:r>
    </w:p>
    <w:p w:rsidR="00636B39" w:rsidRPr="00F46730" w:rsidRDefault="00636B39" w:rsidP="005E3109">
      <w:pPr>
        <w:ind w:left="-630" w:firstLine="630"/>
        <w:rPr>
          <w:sz w:val="20"/>
          <w:szCs w:val="18"/>
          <w:lang w:val="et-EE"/>
        </w:rPr>
      </w:pPr>
      <w:r w:rsidRPr="00F46730">
        <w:rPr>
          <w:sz w:val="20"/>
          <w:szCs w:val="18"/>
          <w:lang w:val="et-EE"/>
        </w:rPr>
        <w:sym w:font="Symbol" w:char="F09B"/>
      </w:r>
      <w:r w:rsidRPr="00F46730">
        <w:rPr>
          <w:sz w:val="20"/>
          <w:szCs w:val="18"/>
          <w:lang w:val="et-EE"/>
        </w:rPr>
        <w:t xml:space="preserve"> </w:t>
      </w:r>
      <w:r w:rsidRPr="00F46730">
        <w:rPr>
          <w:i/>
          <w:sz w:val="20"/>
          <w:szCs w:val="18"/>
          <w:lang w:val="et-EE"/>
        </w:rPr>
        <w:t>Real-</w:t>
      </w:r>
      <w:proofErr w:type="spellStart"/>
      <w:r w:rsidRPr="00F46730">
        <w:rPr>
          <w:i/>
          <w:sz w:val="20"/>
          <w:szCs w:val="18"/>
          <w:lang w:val="et-EE"/>
        </w:rPr>
        <w:t>time</w:t>
      </w:r>
      <w:proofErr w:type="spellEnd"/>
      <w:r w:rsidRPr="00F46730">
        <w:rPr>
          <w:sz w:val="20"/>
          <w:szCs w:val="18"/>
          <w:lang w:val="et-EE"/>
        </w:rPr>
        <w:t xml:space="preserve"> PCR A (66610)</w:t>
      </w:r>
    </w:p>
    <w:p w:rsidR="00636B39" w:rsidRPr="00F46730" w:rsidRDefault="00636B39" w:rsidP="005E3109">
      <w:pPr>
        <w:ind w:left="-630" w:right="-630" w:firstLine="630"/>
        <w:rPr>
          <w:sz w:val="20"/>
          <w:szCs w:val="18"/>
          <w:lang w:val="et-EE"/>
        </w:rPr>
      </w:pPr>
      <w:r w:rsidRPr="00F46730">
        <w:rPr>
          <w:sz w:val="20"/>
          <w:szCs w:val="18"/>
          <w:lang w:val="et-EE"/>
        </w:rPr>
        <w:sym w:font="Symbol" w:char="F09B"/>
      </w:r>
      <w:r w:rsidRPr="00F46730">
        <w:rPr>
          <w:sz w:val="20"/>
          <w:szCs w:val="18"/>
          <w:lang w:val="et-EE"/>
        </w:rPr>
        <w:t xml:space="preserve"> </w:t>
      </w:r>
      <w:r w:rsidRPr="00F46730">
        <w:rPr>
          <w:i/>
          <w:sz w:val="20"/>
          <w:szCs w:val="18"/>
          <w:lang w:val="et-EE"/>
        </w:rPr>
        <w:t>Real-</w:t>
      </w:r>
      <w:proofErr w:type="spellStart"/>
      <w:r w:rsidRPr="00F46730">
        <w:rPr>
          <w:i/>
          <w:sz w:val="20"/>
          <w:szCs w:val="18"/>
          <w:lang w:val="et-EE"/>
        </w:rPr>
        <w:t>time</w:t>
      </w:r>
      <w:proofErr w:type="spellEnd"/>
      <w:r w:rsidRPr="00F46730">
        <w:rPr>
          <w:sz w:val="20"/>
          <w:szCs w:val="18"/>
          <w:lang w:val="et-EE"/>
        </w:rPr>
        <w:t xml:space="preserve"> PCR B (66610)</w:t>
      </w:r>
    </w:p>
    <w:p w:rsidR="00636B39" w:rsidRPr="00F46730" w:rsidRDefault="00636B39" w:rsidP="005E3109">
      <w:pPr>
        <w:ind w:left="-630" w:firstLine="630"/>
        <w:rPr>
          <w:sz w:val="20"/>
          <w:szCs w:val="18"/>
          <w:lang w:val="et-EE"/>
        </w:rPr>
      </w:pPr>
      <w:r w:rsidRPr="00F46730">
        <w:rPr>
          <w:sz w:val="20"/>
          <w:szCs w:val="18"/>
          <w:lang w:val="et-EE"/>
        </w:rPr>
        <w:sym w:font="Symbol" w:char="F09B"/>
      </w:r>
      <w:r w:rsidRPr="00F46730">
        <w:rPr>
          <w:sz w:val="20"/>
          <w:szCs w:val="18"/>
          <w:lang w:val="et-EE"/>
        </w:rPr>
        <w:t xml:space="preserve"> </w:t>
      </w:r>
      <w:r w:rsidRPr="00F46730">
        <w:rPr>
          <w:i/>
          <w:sz w:val="20"/>
          <w:szCs w:val="18"/>
          <w:lang w:val="et-EE"/>
        </w:rPr>
        <w:t>Real-</w:t>
      </w:r>
      <w:proofErr w:type="spellStart"/>
      <w:r w:rsidRPr="00F46730">
        <w:rPr>
          <w:i/>
          <w:sz w:val="20"/>
          <w:szCs w:val="18"/>
          <w:lang w:val="et-EE"/>
        </w:rPr>
        <w:t>time</w:t>
      </w:r>
      <w:proofErr w:type="spellEnd"/>
      <w:r w:rsidRPr="00F46730">
        <w:rPr>
          <w:sz w:val="20"/>
          <w:szCs w:val="18"/>
          <w:lang w:val="et-EE"/>
        </w:rPr>
        <w:t xml:space="preserve"> PCR A/H1N1pdm09 (66610)</w:t>
      </w:r>
    </w:p>
    <w:p w:rsidR="00636B39" w:rsidRPr="00F46730" w:rsidRDefault="00636B39" w:rsidP="005E3109">
      <w:pPr>
        <w:ind w:left="-630" w:firstLine="630"/>
        <w:rPr>
          <w:sz w:val="20"/>
          <w:szCs w:val="18"/>
          <w:lang w:val="et-EE"/>
        </w:rPr>
      </w:pPr>
      <w:r w:rsidRPr="00F46730">
        <w:rPr>
          <w:sz w:val="20"/>
          <w:szCs w:val="18"/>
          <w:lang w:val="et-EE"/>
        </w:rPr>
        <w:sym w:font="Symbol" w:char="F09B"/>
      </w:r>
      <w:r w:rsidRPr="00F46730">
        <w:rPr>
          <w:sz w:val="20"/>
          <w:szCs w:val="18"/>
          <w:lang w:val="et-EE"/>
        </w:rPr>
        <w:t xml:space="preserve"> </w:t>
      </w:r>
      <w:r w:rsidRPr="00F46730">
        <w:rPr>
          <w:i/>
          <w:sz w:val="20"/>
          <w:szCs w:val="18"/>
          <w:lang w:val="et-EE"/>
        </w:rPr>
        <w:t>Real-</w:t>
      </w:r>
      <w:proofErr w:type="spellStart"/>
      <w:r w:rsidRPr="00F46730">
        <w:rPr>
          <w:i/>
          <w:sz w:val="20"/>
          <w:szCs w:val="18"/>
          <w:lang w:val="et-EE"/>
        </w:rPr>
        <w:t>time</w:t>
      </w:r>
      <w:proofErr w:type="spellEnd"/>
      <w:r w:rsidRPr="00F46730">
        <w:rPr>
          <w:sz w:val="20"/>
          <w:szCs w:val="18"/>
          <w:lang w:val="et-EE"/>
        </w:rPr>
        <w:t xml:space="preserve"> PCR A/H3 (66610)</w:t>
      </w:r>
    </w:p>
    <w:p w:rsidR="00636B39" w:rsidRPr="00F46730" w:rsidRDefault="00636B39" w:rsidP="005E3109">
      <w:pPr>
        <w:ind w:left="-630" w:firstLine="630"/>
        <w:rPr>
          <w:sz w:val="20"/>
          <w:szCs w:val="18"/>
          <w:lang w:val="et-EE"/>
        </w:rPr>
      </w:pPr>
      <w:r w:rsidRPr="00F46730">
        <w:rPr>
          <w:sz w:val="20"/>
          <w:szCs w:val="18"/>
          <w:lang w:val="et-EE"/>
        </w:rPr>
        <w:sym w:font="Symbol" w:char="F09B"/>
      </w:r>
      <w:r w:rsidRPr="00F46730">
        <w:rPr>
          <w:sz w:val="20"/>
          <w:szCs w:val="18"/>
          <w:lang w:val="et-EE"/>
        </w:rPr>
        <w:t xml:space="preserve"> </w:t>
      </w:r>
      <w:r w:rsidRPr="00F46730">
        <w:rPr>
          <w:i/>
          <w:sz w:val="20"/>
          <w:szCs w:val="18"/>
          <w:lang w:val="et-EE"/>
        </w:rPr>
        <w:t>Real-</w:t>
      </w:r>
      <w:proofErr w:type="spellStart"/>
      <w:r w:rsidRPr="00F46730">
        <w:rPr>
          <w:i/>
          <w:sz w:val="20"/>
          <w:szCs w:val="18"/>
          <w:lang w:val="et-EE"/>
        </w:rPr>
        <w:t>time</w:t>
      </w:r>
      <w:proofErr w:type="spellEnd"/>
      <w:r w:rsidRPr="00F46730">
        <w:rPr>
          <w:sz w:val="20"/>
          <w:szCs w:val="18"/>
          <w:lang w:val="et-EE"/>
        </w:rPr>
        <w:t xml:space="preserve"> PCR A/H5 (a/b)  (66610)</w:t>
      </w:r>
    </w:p>
    <w:p w:rsidR="00636B39" w:rsidRPr="00F46730" w:rsidRDefault="00636B39" w:rsidP="005E3109">
      <w:pPr>
        <w:ind w:left="-630" w:firstLine="630"/>
        <w:rPr>
          <w:sz w:val="20"/>
          <w:szCs w:val="18"/>
          <w:lang w:val="et-EE"/>
        </w:rPr>
      </w:pPr>
      <w:r w:rsidRPr="00F46730">
        <w:rPr>
          <w:sz w:val="20"/>
          <w:szCs w:val="18"/>
          <w:lang w:val="et-EE"/>
        </w:rPr>
        <w:sym w:font="Symbol" w:char="F09B"/>
      </w:r>
      <w:r w:rsidRPr="00F46730">
        <w:rPr>
          <w:sz w:val="20"/>
          <w:szCs w:val="18"/>
          <w:lang w:val="et-EE"/>
        </w:rPr>
        <w:t xml:space="preserve"> </w:t>
      </w:r>
      <w:r w:rsidRPr="00F46730">
        <w:rPr>
          <w:i/>
          <w:sz w:val="20"/>
          <w:szCs w:val="18"/>
          <w:lang w:val="et-EE"/>
        </w:rPr>
        <w:t>Real-</w:t>
      </w:r>
      <w:proofErr w:type="spellStart"/>
      <w:r w:rsidRPr="00F46730">
        <w:rPr>
          <w:i/>
          <w:sz w:val="20"/>
          <w:szCs w:val="18"/>
          <w:lang w:val="et-EE"/>
        </w:rPr>
        <w:t>time</w:t>
      </w:r>
      <w:proofErr w:type="spellEnd"/>
      <w:r w:rsidRPr="00F46730">
        <w:rPr>
          <w:sz w:val="20"/>
          <w:szCs w:val="18"/>
          <w:lang w:val="et-EE"/>
        </w:rPr>
        <w:t xml:space="preserve"> PCR A/H7 (66610)</w:t>
      </w:r>
    </w:p>
    <w:p w:rsidR="005E3109" w:rsidRPr="00F46730" w:rsidRDefault="005E3109" w:rsidP="005E3109">
      <w:pPr>
        <w:ind w:left="-630"/>
        <w:rPr>
          <w:bCs/>
          <w:sz w:val="20"/>
          <w:szCs w:val="18"/>
          <w:lang w:val="fi-FI"/>
        </w:rPr>
      </w:pPr>
      <w:proofErr w:type="spellStart"/>
      <w:r w:rsidRPr="00F46730">
        <w:rPr>
          <w:bCs/>
          <w:sz w:val="20"/>
          <w:szCs w:val="18"/>
          <w:lang w:val="fi-FI"/>
        </w:rPr>
        <w:t>Enteroviirused</w:t>
      </w:r>
      <w:proofErr w:type="spellEnd"/>
    </w:p>
    <w:p w:rsidR="005E3109" w:rsidRPr="00983FCF" w:rsidRDefault="005E3109" w:rsidP="005E3109">
      <w:pPr>
        <w:ind w:left="-630" w:firstLine="630"/>
        <w:rPr>
          <w:sz w:val="20"/>
          <w:szCs w:val="18"/>
          <w:lang w:val="et-EE"/>
        </w:rPr>
      </w:pPr>
      <w:r w:rsidRPr="00983FCF">
        <w:rPr>
          <w:sz w:val="20"/>
          <w:szCs w:val="18"/>
          <w:lang w:val="et-EE"/>
        </w:rPr>
        <w:sym w:font="Symbol" w:char="F09B"/>
      </w:r>
      <w:r w:rsidRPr="00983FCF">
        <w:rPr>
          <w:sz w:val="20"/>
          <w:szCs w:val="18"/>
          <w:lang w:val="et-EE"/>
        </w:rPr>
        <w:t xml:space="preserve"> </w:t>
      </w:r>
      <w:r w:rsidRPr="00983FCF">
        <w:rPr>
          <w:i/>
          <w:sz w:val="20"/>
          <w:szCs w:val="18"/>
          <w:lang w:val="et-EE"/>
        </w:rPr>
        <w:t>Real-</w:t>
      </w:r>
      <w:proofErr w:type="spellStart"/>
      <w:r w:rsidRPr="00983FCF">
        <w:rPr>
          <w:i/>
          <w:sz w:val="20"/>
          <w:szCs w:val="18"/>
          <w:lang w:val="et-EE"/>
        </w:rPr>
        <w:t>time</w:t>
      </w:r>
      <w:proofErr w:type="spellEnd"/>
      <w:r w:rsidRPr="00983FCF">
        <w:rPr>
          <w:sz w:val="20"/>
          <w:szCs w:val="18"/>
          <w:lang w:val="et-EE"/>
        </w:rPr>
        <w:t xml:space="preserve"> PCR (66610)</w:t>
      </w:r>
    </w:p>
    <w:p w:rsidR="005E3109" w:rsidRPr="00F46730" w:rsidRDefault="005E3109" w:rsidP="005E3109">
      <w:pPr>
        <w:ind w:left="-630"/>
        <w:rPr>
          <w:bCs/>
          <w:sz w:val="20"/>
          <w:szCs w:val="18"/>
          <w:lang w:val="fi-FI"/>
        </w:rPr>
      </w:pPr>
      <w:proofErr w:type="spellStart"/>
      <w:r w:rsidRPr="00F46730">
        <w:rPr>
          <w:bCs/>
          <w:sz w:val="20"/>
          <w:szCs w:val="18"/>
          <w:lang w:val="fi-FI"/>
        </w:rPr>
        <w:t>Epstein-Barr´i</w:t>
      </w:r>
      <w:proofErr w:type="spellEnd"/>
      <w:r w:rsidRPr="00F46730">
        <w:rPr>
          <w:bCs/>
          <w:sz w:val="20"/>
          <w:szCs w:val="18"/>
          <w:lang w:val="fi-FI"/>
        </w:rPr>
        <w:t xml:space="preserve"> </w:t>
      </w:r>
      <w:proofErr w:type="spellStart"/>
      <w:r w:rsidRPr="00F46730">
        <w:rPr>
          <w:bCs/>
          <w:sz w:val="20"/>
          <w:szCs w:val="18"/>
          <w:lang w:val="fi-FI"/>
        </w:rPr>
        <w:t>viirus</w:t>
      </w:r>
      <w:proofErr w:type="spellEnd"/>
      <w:r w:rsidRPr="00F46730">
        <w:rPr>
          <w:bCs/>
          <w:sz w:val="20"/>
          <w:szCs w:val="18"/>
          <w:lang w:val="fi-FI"/>
        </w:rPr>
        <w:t xml:space="preserve"> (EBV) (HHV4)</w:t>
      </w:r>
    </w:p>
    <w:p w:rsidR="005E3109" w:rsidRPr="00F46730" w:rsidRDefault="005E3109" w:rsidP="005E3109">
      <w:pPr>
        <w:ind w:left="-630" w:firstLine="630"/>
        <w:rPr>
          <w:sz w:val="20"/>
          <w:szCs w:val="18"/>
          <w:lang w:val="et-EE"/>
        </w:rPr>
      </w:pPr>
      <w:r w:rsidRPr="00F46730">
        <w:rPr>
          <w:sz w:val="20"/>
          <w:szCs w:val="18"/>
          <w:lang w:val="et-EE"/>
        </w:rPr>
        <w:sym w:font="Symbol" w:char="F09B"/>
      </w:r>
      <w:r w:rsidRPr="00F46730">
        <w:rPr>
          <w:sz w:val="20"/>
          <w:szCs w:val="18"/>
          <w:lang w:val="et-EE"/>
        </w:rPr>
        <w:t xml:space="preserve"> </w:t>
      </w:r>
      <w:r w:rsidRPr="00983FCF">
        <w:rPr>
          <w:i/>
          <w:sz w:val="20"/>
          <w:szCs w:val="18"/>
          <w:lang w:val="et-EE"/>
        </w:rPr>
        <w:t>Real-</w:t>
      </w:r>
      <w:proofErr w:type="spellStart"/>
      <w:r w:rsidRPr="00983FCF">
        <w:rPr>
          <w:i/>
          <w:sz w:val="20"/>
          <w:szCs w:val="18"/>
          <w:lang w:val="et-EE"/>
        </w:rPr>
        <w:t>time</w:t>
      </w:r>
      <w:proofErr w:type="spellEnd"/>
      <w:r w:rsidRPr="00983FCF">
        <w:rPr>
          <w:sz w:val="20"/>
          <w:szCs w:val="18"/>
          <w:lang w:val="et-EE"/>
        </w:rPr>
        <w:t xml:space="preserve"> PCR (66610)</w:t>
      </w:r>
    </w:p>
    <w:p w:rsidR="005E3109" w:rsidRPr="00F46730" w:rsidRDefault="005E3109" w:rsidP="005E3109">
      <w:pPr>
        <w:ind w:left="-630"/>
        <w:rPr>
          <w:bCs/>
          <w:sz w:val="20"/>
          <w:szCs w:val="18"/>
          <w:lang w:val="fi-FI"/>
        </w:rPr>
      </w:pPr>
      <w:proofErr w:type="spellStart"/>
      <w:r w:rsidRPr="00F46730">
        <w:rPr>
          <w:bCs/>
          <w:sz w:val="20"/>
          <w:szCs w:val="18"/>
          <w:lang w:val="fi-FI"/>
        </w:rPr>
        <w:t>Inimese</w:t>
      </w:r>
      <w:proofErr w:type="spellEnd"/>
      <w:r w:rsidRPr="00F46730">
        <w:rPr>
          <w:bCs/>
          <w:sz w:val="20"/>
          <w:szCs w:val="18"/>
          <w:lang w:val="fi-FI"/>
        </w:rPr>
        <w:t xml:space="preserve"> </w:t>
      </w:r>
      <w:proofErr w:type="spellStart"/>
      <w:r w:rsidRPr="00F46730">
        <w:rPr>
          <w:bCs/>
          <w:sz w:val="20"/>
          <w:szCs w:val="18"/>
          <w:lang w:val="fi-FI"/>
        </w:rPr>
        <w:t>lihtherpese</w:t>
      </w:r>
      <w:proofErr w:type="spellEnd"/>
      <w:r w:rsidRPr="00F46730">
        <w:rPr>
          <w:bCs/>
          <w:sz w:val="20"/>
          <w:szCs w:val="18"/>
          <w:lang w:val="fi-FI"/>
        </w:rPr>
        <w:t xml:space="preserve"> </w:t>
      </w:r>
      <w:proofErr w:type="spellStart"/>
      <w:r w:rsidRPr="00F46730">
        <w:rPr>
          <w:bCs/>
          <w:sz w:val="20"/>
          <w:szCs w:val="18"/>
          <w:lang w:val="fi-FI"/>
        </w:rPr>
        <w:t>viirus</w:t>
      </w:r>
      <w:proofErr w:type="spellEnd"/>
      <w:r w:rsidRPr="00F46730">
        <w:rPr>
          <w:bCs/>
          <w:sz w:val="20"/>
          <w:szCs w:val="18"/>
          <w:lang w:val="fi-FI"/>
        </w:rPr>
        <w:t xml:space="preserve"> 1 ja 2 (HSV 1,2)</w:t>
      </w:r>
    </w:p>
    <w:p w:rsidR="005E3109" w:rsidRPr="00F46730" w:rsidRDefault="005E3109" w:rsidP="005E3109">
      <w:pPr>
        <w:ind w:left="-630" w:firstLine="630"/>
        <w:rPr>
          <w:sz w:val="20"/>
          <w:szCs w:val="18"/>
          <w:lang w:val="et-EE"/>
        </w:rPr>
      </w:pPr>
      <w:r w:rsidRPr="00F46730">
        <w:rPr>
          <w:sz w:val="20"/>
          <w:szCs w:val="18"/>
          <w:lang w:val="et-EE"/>
        </w:rPr>
        <w:sym w:font="Symbol" w:char="F09B"/>
      </w:r>
      <w:r w:rsidRPr="00F46730">
        <w:rPr>
          <w:sz w:val="20"/>
          <w:szCs w:val="18"/>
          <w:lang w:val="et-EE"/>
        </w:rPr>
        <w:t xml:space="preserve"> </w:t>
      </w:r>
      <w:r w:rsidRPr="00983FCF">
        <w:rPr>
          <w:i/>
          <w:sz w:val="20"/>
          <w:szCs w:val="18"/>
          <w:lang w:val="et-EE"/>
        </w:rPr>
        <w:t>Real-</w:t>
      </w:r>
      <w:proofErr w:type="spellStart"/>
      <w:r w:rsidRPr="00983FCF">
        <w:rPr>
          <w:i/>
          <w:sz w:val="20"/>
          <w:szCs w:val="18"/>
          <w:lang w:val="et-EE"/>
        </w:rPr>
        <w:t>time</w:t>
      </w:r>
      <w:proofErr w:type="spellEnd"/>
      <w:r w:rsidRPr="00983FCF">
        <w:rPr>
          <w:sz w:val="20"/>
          <w:szCs w:val="18"/>
          <w:lang w:val="et-EE"/>
        </w:rPr>
        <w:t xml:space="preserve"> PCR (66610)</w:t>
      </w:r>
    </w:p>
    <w:p w:rsidR="005E3109" w:rsidRPr="00F46730" w:rsidRDefault="005E3109" w:rsidP="005E3109">
      <w:pPr>
        <w:ind w:left="-630"/>
        <w:rPr>
          <w:bCs/>
          <w:sz w:val="20"/>
          <w:szCs w:val="18"/>
          <w:lang w:val="fi-FI"/>
        </w:rPr>
      </w:pPr>
      <w:proofErr w:type="spellStart"/>
      <w:r w:rsidRPr="00F46730">
        <w:rPr>
          <w:bCs/>
          <w:sz w:val="20"/>
          <w:szCs w:val="18"/>
          <w:lang w:val="fi-FI"/>
        </w:rPr>
        <w:t>Inimese</w:t>
      </w:r>
      <w:proofErr w:type="spellEnd"/>
      <w:r w:rsidRPr="00F46730">
        <w:rPr>
          <w:bCs/>
          <w:sz w:val="20"/>
          <w:szCs w:val="18"/>
          <w:lang w:val="fi-FI"/>
        </w:rPr>
        <w:t xml:space="preserve"> </w:t>
      </w:r>
      <w:proofErr w:type="spellStart"/>
      <w:r w:rsidRPr="00F46730">
        <w:rPr>
          <w:bCs/>
          <w:sz w:val="20"/>
          <w:szCs w:val="18"/>
          <w:lang w:val="fi-FI"/>
        </w:rPr>
        <w:t>herpesviirus</w:t>
      </w:r>
      <w:proofErr w:type="spellEnd"/>
      <w:r w:rsidRPr="00F46730">
        <w:rPr>
          <w:bCs/>
          <w:sz w:val="20"/>
          <w:szCs w:val="18"/>
          <w:lang w:val="fi-FI"/>
        </w:rPr>
        <w:t xml:space="preserve"> 6 (HHV6)</w:t>
      </w:r>
    </w:p>
    <w:p w:rsidR="005E3109" w:rsidRDefault="005E3109" w:rsidP="005E3109">
      <w:pPr>
        <w:ind w:left="-630" w:firstLine="630"/>
        <w:rPr>
          <w:sz w:val="20"/>
          <w:szCs w:val="18"/>
          <w:lang w:val="et-EE"/>
        </w:rPr>
      </w:pPr>
      <w:r w:rsidRPr="00983FCF">
        <w:rPr>
          <w:sz w:val="20"/>
          <w:szCs w:val="18"/>
          <w:lang w:val="et-EE"/>
        </w:rPr>
        <w:sym w:font="Symbol" w:char="F09B"/>
      </w:r>
      <w:r w:rsidRPr="00983FCF">
        <w:rPr>
          <w:sz w:val="20"/>
          <w:szCs w:val="18"/>
          <w:lang w:val="et-EE"/>
        </w:rPr>
        <w:t xml:space="preserve"> </w:t>
      </w:r>
      <w:r w:rsidRPr="00983FCF">
        <w:rPr>
          <w:i/>
          <w:sz w:val="20"/>
          <w:szCs w:val="18"/>
          <w:lang w:val="et-EE"/>
        </w:rPr>
        <w:t>Real-</w:t>
      </w:r>
      <w:proofErr w:type="spellStart"/>
      <w:r w:rsidRPr="00983FCF">
        <w:rPr>
          <w:i/>
          <w:sz w:val="20"/>
          <w:szCs w:val="18"/>
          <w:lang w:val="et-EE"/>
        </w:rPr>
        <w:t>time</w:t>
      </w:r>
      <w:proofErr w:type="spellEnd"/>
      <w:r w:rsidRPr="00983FCF">
        <w:rPr>
          <w:i/>
          <w:sz w:val="20"/>
          <w:szCs w:val="18"/>
          <w:lang w:val="et-EE"/>
        </w:rPr>
        <w:t xml:space="preserve"> </w:t>
      </w:r>
      <w:r w:rsidRPr="00983FCF">
        <w:rPr>
          <w:sz w:val="20"/>
          <w:szCs w:val="18"/>
          <w:lang w:val="et-EE"/>
        </w:rPr>
        <w:t>PCR (66610)</w:t>
      </w:r>
    </w:p>
    <w:p w:rsidR="005E3109" w:rsidRPr="005E3109" w:rsidRDefault="005E3109" w:rsidP="005E3109">
      <w:pPr>
        <w:ind w:left="-630"/>
        <w:rPr>
          <w:sz w:val="20"/>
          <w:szCs w:val="18"/>
          <w:lang w:val="et-EE"/>
        </w:rPr>
      </w:pPr>
      <w:proofErr w:type="spellStart"/>
      <w:r w:rsidRPr="00F46730">
        <w:rPr>
          <w:bCs/>
          <w:i/>
          <w:iCs/>
          <w:sz w:val="20"/>
          <w:szCs w:val="20"/>
          <w:lang w:val="et-EE"/>
        </w:rPr>
        <w:t>Toxoplasma</w:t>
      </w:r>
      <w:proofErr w:type="spellEnd"/>
      <w:r w:rsidRPr="00F46730">
        <w:rPr>
          <w:bCs/>
          <w:i/>
          <w:iCs/>
          <w:sz w:val="20"/>
          <w:szCs w:val="20"/>
          <w:lang w:val="fi-FI"/>
        </w:rPr>
        <w:t xml:space="preserve"> </w:t>
      </w:r>
      <w:proofErr w:type="spellStart"/>
      <w:r w:rsidRPr="00F46730">
        <w:rPr>
          <w:bCs/>
          <w:i/>
          <w:iCs/>
          <w:sz w:val="20"/>
          <w:szCs w:val="20"/>
          <w:lang w:val="fi-FI"/>
        </w:rPr>
        <w:t>gondii</w:t>
      </w:r>
      <w:proofErr w:type="spellEnd"/>
    </w:p>
    <w:p w:rsidR="005E3109" w:rsidRPr="00F46730" w:rsidRDefault="005E3109" w:rsidP="005E3109">
      <w:pPr>
        <w:ind w:left="-630" w:firstLine="630"/>
        <w:rPr>
          <w:sz w:val="20"/>
          <w:szCs w:val="20"/>
          <w:lang w:val="et-EE"/>
        </w:rPr>
      </w:pPr>
      <w:r w:rsidRPr="00F46730">
        <w:rPr>
          <w:sz w:val="20"/>
          <w:szCs w:val="20"/>
          <w:lang w:val="et-EE"/>
        </w:rPr>
        <w:sym w:font="Symbol" w:char="F09B"/>
      </w:r>
      <w:r w:rsidRPr="00F46730">
        <w:rPr>
          <w:sz w:val="20"/>
          <w:szCs w:val="20"/>
          <w:lang w:val="et-EE"/>
        </w:rPr>
        <w:t xml:space="preserve"> </w:t>
      </w:r>
      <w:r w:rsidRPr="00F46730">
        <w:rPr>
          <w:i/>
          <w:sz w:val="20"/>
          <w:szCs w:val="20"/>
          <w:lang w:val="et-EE"/>
        </w:rPr>
        <w:t>Real-</w:t>
      </w:r>
      <w:proofErr w:type="spellStart"/>
      <w:r w:rsidRPr="00F46730">
        <w:rPr>
          <w:i/>
          <w:sz w:val="20"/>
          <w:szCs w:val="20"/>
          <w:lang w:val="et-EE"/>
        </w:rPr>
        <w:t>time</w:t>
      </w:r>
      <w:proofErr w:type="spellEnd"/>
      <w:r w:rsidRPr="00F46730">
        <w:rPr>
          <w:sz w:val="20"/>
          <w:szCs w:val="20"/>
          <w:lang w:val="et-EE"/>
        </w:rPr>
        <w:t xml:space="preserve"> PCR (66610)</w:t>
      </w:r>
    </w:p>
    <w:p w:rsidR="005E3109" w:rsidRPr="00F46730" w:rsidRDefault="005E3109" w:rsidP="005E3109">
      <w:pPr>
        <w:ind w:left="-630"/>
        <w:rPr>
          <w:bCs/>
          <w:iCs/>
          <w:sz w:val="20"/>
          <w:szCs w:val="20"/>
          <w:lang w:val="et-EE"/>
        </w:rPr>
      </w:pPr>
      <w:proofErr w:type="spellStart"/>
      <w:r w:rsidRPr="00F46730">
        <w:rPr>
          <w:bCs/>
          <w:iCs/>
          <w:sz w:val="20"/>
          <w:szCs w:val="20"/>
          <w:lang w:val="fi-FI"/>
        </w:rPr>
        <w:t>Varicella</w:t>
      </w:r>
      <w:proofErr w:type="spellEnd"/>
      <w:r w:rsidRPr="00F46730">
        <w:rPr>
          <w:bCs/>
          <w:iCs/>
          <w:sz w:val="20"/>
          <w:szCs w:val="20"/>
          <w:lang w:val="et-EE"/>
        </w:rPr>
        <w:t xml:space="preserve"> </w:t>
      </w:r>
      <w:proofErr w:type="spellStart"/>
      <w:r w:rsidRPr="00F46730">
        <w:rPr>
          <w:bCs/>
          <w:iCs/>
          <w:sz w:val="20"/>
          <w:szCs w:val="20"/>
          <w:lang w:val="et-EE"/>
        </w:rPr>
        <w:t>Zoster</w:t>
      </w:r>
      <w:proofErr w:type="spellEnd"/>
      <w:r w:rsidRPr="00F46730">
        <w:rPr>
          <w:bCs/>
          <w:iCs/>
          <w:sz w:val="20"/>
          <w:szCs w:val="20"/>
          <w:lang w:val="et-EE"/>
        </w:rPr>
        <w:t xml:space="preserve"> viirus (VZV) (HHV-3)</w:t>
      </w:r>
    </w:p>
    <w:p w:rsidR="005E3109" w:rsidRPr="00F46730" w:rsidRDefault="005E3109" w:rsidP="005E3109">
      <w:pPr>
        <w:ind w:left="-630" w:firstLine="630"/>
        <w:rPr>
          <w:sz w:val="20"/>
          <w:szCs w:val="20"/>
          <w:lang w:val="et-EE"/>
        </w:rPr>
      </w:pPr>
      <w:r w:rsidRPr="00F46730">
        <w:rPr>
          <w:sz w:val="20"/>
          <w:szCs w:val="20"/>
          <w:lang w:val="et-EE"/>
        </w:rPr>
        <w:sym w:font="Symbol" w:char="F09B"/>
      </w:r>
      <w:r w:rsidRPr="00F46730">
        <w:rPr>
          <w:sz w:val="20"/>
          <w:szCs w:val="20"/>
          <w:lang w:val="et-EE"/>
        </w:rPr>
        <w:t xml:space="preserve"> </w:t>
      </w:r>
      <w:r w:rsidRPr="00F46730">
        <w:rPr>
          <w:i/>
          <w:sz w:val="20"/>
          <w:szCs w:val="20"/>
          <w:lang w:val="et-EE"/>
        </w:rPr>
        <w:t>Real-</w:t>
      </w:r>
      <w:proofErr w:type="spellStart"/>
      <w:r w:rsidRPr="00F46730">
        <w:rPr>
          <w:i/>
          <w:sz w:val="20"/>
          <w:szCs w:val="20"/>
          <w:lang w:val="et-EE"/>
        </w:rPr>
        <w:t>time</w:t>
      </w:r>
      <w:proofErr w:type="spellEnd"/>
      <w:r w:rsidRPr="00F46730">
        <w:rPr>
          <w:sz w:val="20"/>
          <w:szCs w:val="20"/>
          <w:lang w:val="et-EE"/>
        </w:rPr>
        <w:t xml:space="preserve"> PCR (66610)</w:t>
      </w:r>
    </w:p>
    <w:p w:rsidR="005E3109" w:rsidRPr="00F46730" w:rsidRDefault="005E3109" w:rsidP="005E3109">
      <w:pPr>
        <w:ind w:left="-630"/>
        <w:rPr>
          <w:bCs/>
          <w:iCs/>
          <w:sz w:val="20"/>
          <w:szCs w:val="20"/>
          <w:lang w:val="et-EE"/>
        </w:rPr>
      </w:pPr>
      <w:proofErr w:type="spellStart"/>
      <w:r w:rsidRPr="00F46730">
        <w:rPr>
          <w:bCs/>
          <w:iCs/>
          <w:sz w:val="20"/>
          <w:szCs w:val="20"/>
          <w:lang w:val="et-EE"/>
        </w:rPr>
        <w:t>Tsütomegaloviirus</w:t>
      </w:r>
      <w:proofErr w:type="spellEnd"/>
      <w:r w:rsidRPr="00F46730">
        <w:rPr>
          <w:bCs/>
          <w:iCs/>
          <w:sz w:val="20"/>
          <w:szCs w:val="20"/>
          <w:lang w:val="et-EE"/>
        </w:rPr>
        <w:t xml:space="preserve"> (CMV) (HHV-5)</w:t>
      </w:r>
    </w:p>
    <w:p w:rsidR="005E3109" w:rsidRDefault="005E3109" w:rsidP="002D2125">
      <w:pPr>
        <w:ind w:left="-630" w:firstLine="630"/>
        <w:rPr>
          <w:sz w:val="20"/>
          <w:szCs w:val="20"/>
          <w:lang w:val="et-EE"/>
        </w:rPr>
      </w:pPr>
      <w:r w:rsidRPr="00F46730">
        <w:rPr>
          <w:sz w:val="20"/>
          <w:szCs w:val="20"/>
          <w:lang w:val="et-EE"/>
        </w:rPr>
        <w:sym w:font="Symbol" w:char="F09B"/>
      </w:r>
      <w:r w:rsidRPr="00F46730">
        <w:rPr>
          <w:sz w:val="20"/>
          <w:szCs w:val="20"/>
          <w:lang w:val="et-EE"/>
        </w:rPr>
        <w:t xml:space="preserve"> </w:t>
      </w:r>
      <w:r w:rsidRPr="00F46730">
        <w:rPr>
          <w:i/>
          <w:sz w:val="20"/>
          <w:szCs w:val="20"/>
          <w:lang w:val="et-EE"/>
        </w:rPr>
        <w:t>Real-</w:t>
      </w:r>
      <w:proofErr w:type="spellStart"/>
      <w:r w:rsidRPr="00F46730">
        <w:rPr>
          <w:i/>
          <w:sz w:val="20"/>
          <w:szCs w:val="20"/>
          <w:lang w:val="et-EE"/>
        </w:rPr>
        <w:t>time</w:t>
      </w:r>
      <w:proofErr w:type="spellEnd"/>
      <w:r w:rsidRPr="00F46730">
        <w:rPr>
          <w:sz w:val="20"/>
          <w:szCs w:val="20"/>
          <w:lang w:val="et-EE"/>
        </w:rPr>
        <w:t xml:space="preserve"> PCR (66610)</w:t>
      </w:r>
    </w:p>
    <w:p w:rsidR="002D2125" w:rsidRDefault="002D2125" w:rsidP="002D2125">
      <w:pPr>
        <w:ind w:left="-630" w:firstLine="630"/>
        <w:rPr>
          <w:sz w:val="20"/>
          <w:szCs w:val="20"/>
          <w:lang w:val="et-EE"/>
        </w:rPr>
      </w:pPr>
    </w:p>
    <w:p w:rsidR="00F356E5" w:rsidRDefault="00F356E5" w:rsidP="002D2125">
      <w:pPr>
        <w:ind w:left="-630" w:firstLine="630"/>
        <w:rPr>
          <w:sz w:val="20"/>
          <w:szCs w:val="20"/>
          <w:lang w:val="et-EE"/>
        </w:rPr>
      </w:pPr>
    </w:p>
    <w:p w:rsidR="00F356E5" w:rsidRDefault="00F356E5" w:rsidP="002D2125">
      <w:pPr>
        <w:ind w:left="-630" w:firstLine="630"/>
        <w:rPr>
          <w:sz w:val="20"/>
          <w:szCs w:val="20"/>
          <w:lang w:val="et-EE"/>
        </w:rPr>
      </w:pPr>
    </w:p>
    <w:p w:rsidR="002D2125" w:rsidRPr="00F46730" w:rsidRDefault="002D2125" w:rsidP="002D2125">
      <w:pPr>
        <w:ind w:left="-630" w:right="-90"/>
        <w:rPr>
          <w:bCs/>
          <w:sz w:val="20"/>
          <w:szCs w:val="18"/>
          <w:lang w:val="fi-FI"/>
        </w:rPr>
      </w:pPr>
      <w:proofErr w:type="spellStart"/>
      <w:r w:rsidRPr="00F46730">
        <w:rPr>
          <w:bCs/>
          <w:sz w:val="20"/>
          <w:szCs w:val="18"/>
          <w:lang w:val="fi-FI"/>
        </w:rPr>
        <w:t>Enteroviirused</w:t>
      </w:r>
      <w:proofErr w:type="spellEnd"/>
      <w:r w:rsidRPr="00F46730">
        <w:rPr>
          <w:bCs/>
          <w:sz w:val="20"/>
          <w:szCs w:val="18"/>
          <w:lang w:val="fi-FI"/>
        </w:rPr>
        <w:t xml:space="preserve"> (</w:t>
      </w:r>
      <w:proofErr w:type="spellStart"/>
      <w:r w:rsidRPr="00F46730">
        <w:rPr>
          <w:bCs/>
          <w:sz w:val="20"/>
          <w:szCs w:val="18"/>
          <w:lang w:val="fi-FI"/>
        </w:rPr>
        <w:t>Coxsackie</w:t>
      </w:r>
      <w:proofErr w:type="spellEnd"/>
      <w:r w:rsidRPr="00F46730">
        <w:rPr>
          <w:bCs/>
          <w:sz w:val="20"/>
          <w:szCs w:val="18"/>
          <w:lang w:val="fi-FI"/>
        </w:rPr>
        <w:t xml:space="preserve"> B, ECHO ja </w:t>
      </w:r>
      <w:proofErr w:type="spellStart"/>
      <w:r w:rsidRPr="00F46730">
        <w:rPr>
          <w:bCs/>
          <w:sz w:val="20"/>
          <w:szCs w:val="18"/>
          <w:lang w:val="fi-FI"/>
        </w:rPr>
        <w:t>polioviirused</w:t>
      </w:r>
      <w:proofErr w:type="spellEnd"/>
      <w:r w:rsidRPr="00F46730">
        <w:rPr>
          <w:bCs/>
          <w:sz w:val="20"/>
          <w:szCs w:val="18"/>
          <w:lang w:val="fi-FI"/>
        </w:rPr>
        <w:t>)</w:t>
      </w:r>
    </w:p>
    <w:p w:rsidR="002D2125" w:rsidRPr="00F46730" w:rsidRDefault="002D2125" w:rsidP="002D2125">
      <w:pPr>
        <w:ind w:left="-630" w:firstLine="1080"/>
        <w:rPr>
          <w:sz w:val="20"/>
          <w:szCs w:val="18"/>
          <w:lang w:val="et-EE"/>
        </w:rPr>
      </w:pPr>
      <w:r w:rsidRPr="00F46730">
        <w:rPr>
          <w:sz w:val="20"/>
          <w:szCs w:val="18"/>
          <w:lang w:val="et-EE"/>
        </w:rPr>
        <w:sym w:font="Symbol" w:char="F09B"/>
      </w:r>
      <w:r w:rsidRPr="00F46730">
        <w:rPr>
          <w:sz w:val="20"/>
          <w:szCs w:val="18"/>
          <w:lang w:val="et-EE"/>
        </w:rPr>
        <w:t xml:space="preserve"> isoleerimine rakukultuuril  (66517)</w:t>
      </w:r>
    </w:p>
    <w:p w:rsidR="002D2125" w:rsidRDefault="002D2125" w:rsidP="002D2125">
      <w:pPr>
        <w:ind w:left="-630" w:firstLine="630"/>
        <w:rPr>
          <w:sz w:val="20"/>
          <w:szCs w:val="20"/>
          <w:lang w:val="et-EE"/>
        </w:rPr>
      </w:pPr>
    </w:p>
    <w:p w:rsidR="002D2125" w:rsidRPr="002D2125" w:rsidRDefault="002D2125" w:rsidP="002D2125">
      <w:pPr>
        <w:ind w:left="-630" w:firstLine="630"/>
        <w:rPr>
          <w:sz w:val="20"/>
          <w:szCs w:val="20"/>
          <w:lang w:val="et-EE"/>
        </w:rPr>
      </w:pPr>
    </w:p>
    <w:p w:rsidR="005E3109" w:rsidRDefault="005E3109" w:rsidP="005E3109">
      <w:pPr>
        <w:ind w:left="-630"/>
        <w:rPr>
          <w:bCs/>
          <w:i/>
          <w:sz w:val="20"/>
          <w:szCs w:val="18"/>
          <w:lang w:val="fi-FI"/>
        </w:rPr>
      </w:pPr>
    </w:p>
    <w:p w:rsidR="005E3109" w:rsidRDefault="005E3109" w:rsidP="005E3109">
      <w:pPr>
        <w:ind w:left="-630"/>
        <w:rPr>
          <w:bCs/>
          <w:i/>
          <w:sz w:val="20"/>
          <w:szCs w:val="18"/>
          <w:lang w:val="fi-FI"/>
        </w:rPr>
      </w:pPr>
    </w:p>
    <w:p w:rsidR="00F356E5" w:rsidRDefault="00F356E5" w:rsidP="005E3109">
      <w:pPr>
        <w:ind w:left="-630"/>
        <w:rPr>
          <w:bCs/>
          <w:i/>
          <w:sz w:val="20"/>
          <w:szCs w:val="18"/>
          <w:lang w:val="fi-FI"/>
        </w:rPr>
      </w:pPr>
    </w:p>
    <w:p w:rsidR="005E3109" w:rsidRDefault="005E3109" w:rsidP="005E3109">
      <w:pPr>
        <w:ind w:left="-630"/>
        <w:rPr>
          <w:bCs/>
          <w:i/>
          <w:sz w:val="20"/>
          <w:szCs w:val="18"/>
          <w:lang w:val="fi-FI"/>
        </w:rPr>
      </w:pPr>
    </w:p>
    <w:p w:rsidR="005E3109" w:rsidRDefault="005E3109" w:rsidP="005E3109">
      <w:pPr>
        <w:ind w:left="-630"/>
        <w:rPr>
          <w:bCs/>
          <w:i/>
          <w:sz w:val="20"/>
          <w:szCs w:val="18"/>
          <w:lang w:val="fi-FI"/>
        </w:rPr>
      </w:pPr>
    </w:p>
    <w:p w:rsidR="005E3109" w:rsidRDefault="005E3109" w:rsidP="005E3109">
      <w:pPr>
        <w:ind w:left="-630"/>
        <w:rPr>
          <w:bCs/>
          <w:i/>
          <w:sz w:val="20"/>
          <w:szCs w:val="18"/>
          <w:lang w:val="fi-FI"/>
        </w:rPr>
      </w:pPr>
    </w:p>
    <w:p w:rsidR="002D2125" w:rsidRPr="00F46730" w:rsidRDefault="002D2125" w:rsidP="002D2125">
      <w:pPr>
        <w:ind w:left="-630"/>
        <w:rPr>
          <w:sz w:val="20"/>
          <w:szCs w:val="18"/>
          <w:lang w:val="et-EE"/>
        </w:rPr>
      </w:pPr>
      <w:proofErr w:type="spellStart"/>
      <w:r w:rsidRPr="00F46730">
        <w:rPr>
          <w:bCs/>
          <w:i/>
          <w:sz w:val="20"/>
          <w:szCs w:val="18"/>
          <w:lang w:val="fi-FI"/>
        </w:rPr>
        <w:t>Bordetella</w:t>
      </w:r>
      <w:proofErr w:type="spellEnd"/>
      <w:r w:rsidRPr="00F46730">
        <w:rPr>
          <w:bCs/>
          <w:i/>
          <w:sz w:val="20"/>
          <w:szCs w:val="18"/>
          <w:lang w:val="fi-FI"/>
        </w:rPr>
        <w:t xml:space="preserve"> </w:t>
      </w:r>
      <w:proofErr w:type="spellStart"/>
      <w:r w:rsidRPr="00F46730">
        <w:rPr>
          <w:bCs/>
          <w:i/>
          <w:sz w:val="20"/>
          <w:szCs w:val="18"/>
          <w:lang w:val="fi-FI"/>
        </w:rPr>
        <w:t>pertussis</w:t>
      </w:r>
      <w:proofErr w:type="spellEnd"/>
      <w:r w:rsidRPr="00F46730">
        <w:rPr>
          <w:bCs/>
          <w:sz w:val="20"/>
          <w:szCs w:val="18"/>
          <w:lang w:val="fi-FI"/>
        </w:rPr>
        <w:t xml:space="preserve"> (</w:t>
      </w:r>
      <w:proofErr w:type="spellStart"/>
      <w:r w:rsidRPr="00F46730">
        <w:rPr>
          <w:bCs/>
          <w:sz w:val="20"/>
          <w:szCs w:val="18"/>
          <w:lang w:val="fi-FI"/>
        </w:rPr>
        <w:t>läkaköha</w:t>
      </w:r>
      <w:proofErr w:type="spellEnd"/>
      <w:r w:rsidRPr="00F46730">
        <w:rPr>
          <w:bCs/>
          <w:sz w:val="20"/>
          <w:szCs w:val="18"/>
          <w:lang w:val="fi-FI"/>
        </w:rPr>
        <w:t>)</w:t>
      </w:r>
    </w:p>
    <w:p w:rsidR="002D2125" w:rsidRPr="00F46730" w:rsidRDefault="002D2125" w:rsidP="002D2125">
      <w:pPr>
        <w:ind w:left="-630" w:firstLine="1080"/>
        <w:rPr>
          <w:sz w:val="20"/>
          <w:szCs w:val="18"/>
          <w:lang w:val="et-EE"/>
        </w:rPr>
      </w:pPr>
      <w:r w:rsidRPr="00F46730">
        <w:rPr>
          <w:sz w:val="20"/>
          <w:szCs w:val="18"/>
          <w:lang w:val="et-EE"/>
        </w:rPr>
        <w:sym w:font="Symbol" w:char="F09B"/>
      </w:r>
      <w:r w:rsidRPr="00F46730">
        <w:rPr>
          <w:sz w:val="20"/>
          <w:szCs w:val="18"/>
          <w:lang w:val="et-EE"/>
        </w:rPr>
        <w:t xml:space="preserve"> EIA ( </w:t>
      </w:r>
      <w:r w:rsidRPr="00F46730">
        <w:rPr>
          <w:sz w:val="20"/>
          <w:szCs w:val="18"/>
          <w:lang w:val="et-EE"/>
        </w:rPr>
        <w:sym w:font="Symbol" w:char="F09B"/>
      </w:r>
      <w:r w:rsidRPr="00F46730">
        <w:rPr>
          <w:sz w:val="20"/>
          <w:szCs w:val="18"/>
          <w:lang w:val="et-EE"/>
        </w:rPr>
        <w:t xml:space="preserve"> </w:t>
      </w:r>
      <w:proofErr w:type="spellStart"/>
      <w:r w:rsidRPr="00F46730">
        <w:rPr>
          <w:sz w:val="20"/>
          <w:szCs w:val="18"/>
          <w:lang w:val="et-EE"/>
        </w:rPr>
        <w:t>IgA</w:t>
      </w:r>
      <w:proofErr w:type="spellEnd"/>
      <w:r w:rsidRPr="00F46730">
        <w:rPr>
          <w:sz w:val="20"/>
          <w:szCs w:val="18"/>
          <w:lang w:val="et-EE"/>
        </w:rPr>
        <w:t xml:space="preserve"> </w:t>
      </w:r>
      <w:r w:rsidRPr="00F46730">
        <w:rPr>
          <w:sz w:val="20"/>
          <w:szCs w:val="18"/>
          <w:lang w:val="et-EE"/>
        </w:rPr>
        <w:sym w:font="Symbol" w:char="F09B"/>
      </w:r>
      <w:r w:rsidRPr="00F46730">
        <w:rPr>
          <w:sz w:val="20"/>
          <w:szCs w:val="18"/>
          <w:lang w:val="et-EE"/>
        </w:rPr>
        <w:t xml:space="preserve"> </w:t>
      </w:r>
      <w:proofErr w:type="spellStart"/>
      <w:r w:rsidRPr="00F46730">
        <w:rPr>
          <w:sz w:val="20"/>
          <w:szCs w:val="18"/>
          <w:lang w:val="et-EE"/>
        </w:rPr>
        <w:t>IgG</w:t>
      </w:r>
      <w:proofErr w:type="spellEnd"/>
      <w:r w:rsidRPr="00F46730">
        <w:rPr>
          <w:sz w:val="20"/>
          <w:szCs w:val="18"/>
          <w:lang w:val="et-EE"/>
        </w:rPr>
        <w:t xml:space="preserve"> </w:t>
      </w:r>
      <w:r w:rsidRPr="00F46730">
        <w:rPr>
          <w:sz w:val="20"/>
          <w:szCs w:val="18"/>
          <w:lang w:val="et-EE"/>
        </w:rPr>
        <w:sym w:font="Symbol" w:char="F09B"/>
      </w:r>
      <w:r w:rsidRPr="00F46730">
        <w:rPr>
          <w:sz w:val="20"/>
          <w:szCs w:val="18"/>
          <w:lang w:val="et-EE"/>
        </w:rPr>
        <w:t xml:space="preserve"> </w:t>
      </w:r>
      <w:proofErr w:type="spellStart"/>
      <w:r w:rsidRPr="00F46730">
        <w:rPr>
          <w:sz w:val="20"/>
          <w:szCs w:val="18"/>
          <w:lang w:val="et-EE"/>
        </w:rPr>
        <w:t>IgM</w:t>
      </w:r>
      <w:proofErr w:type="spellEnd"/>
      <w:r w:rsidRPr="00F46730">
        <w:rPr>
          <w:sz w:val="20"/>
          <w:szCs w:val="18"/>
          <w:lang w:val="et-EE"/>
        </w:rPr>
        <w:t>) (66706)</w:t>
      </w:r>
    </w:p>
    <w:p w:rsidR="002D2125" w:rsidRDefault="002D2125" w:rsidP="002D2125">
      <w:pPr>
        <w:ind w:left="-630" w:firstLine="1080"/>
        <w:rPr>
          <w:sz w:val="20"/>
          <w:szCs w:val="18"/>
          <w:lang w:val="et-EE"/>
        </w:rPr>
      </w:pPr>
      <w:r w:rsidRPr="00F46730">
        <w:rPr>
          <w:sz w:val="20"/>
          <w:szCs w:val="18"/>
          <w:lang w:val="et-EE"/>
        </w:rPr>
        <w:sym w:font="Symbol" w:char="F09B"/>
      </w:r>
      <w:r w:rsidRPr="00F46730">
        <w:rPr>
          <w:sz w:val="20"/>
          <w:szCs w:val="18"/>
          <w:lang w:val="et-EE"/>
        </w:rPr>
        <w:t xml:space="preserve"> aglutinatsioon  (66540)</w:t>
      </w:r>
    </w:p>
    <w:p w:rsidR="00636B39" w:rsidRPr="00F46730" w:rsidRDefault="00636B39" w:rsidP="002D2125">
      <w:pPr>
        <w:ind w:left="-630"/>
        <w:rPr>
          <w:bCs/>
          <w:sz w:val="20"/>
          <w:szCs w:val="18"/>
          <w:lang w:val="fi-FI"/>
        </w:rPr>
      </w:pPr>
      <w:proofErr w:type="spellStart"/>
      <w:r w:rsidRPr="00F46730">
        <w:rPr>
          <w:bCs/>
          <w:i/>
          <w:sz w:val="20"/>
          <w:szCs w:val="18"/>
          <w:lang w:val="fi-FI"/>
        </w:rPr>
        <w:t>Bordetella</w:t>
      </w:r>
      <w:proofErr w:type="spellEnd"/>
      <w:r w:rsidRPr="00F46730">
        <w:rPr>
          <w:bCs/>
          <w:i/>
          <w:sz w:val="20"/>
          <w:szCs w:val="18"/>
          <w:lang w:val="fi-FI"/>
        </w:rPr>
        <w:t xml:space="preserve"> </w:t>
      </w:r>
      <w:proofErr w:type="spellStart"/>
      <w:r w:rsidRPr="00F46730">
        <w:rPr>
          <w:bCs/>
          <w:i/>
          <w:sz w:val="20"/>
          <w:szCs w:val="18"/>
          <w:lang w:val="fi-FI"/>
        </w:rPr>
        <w:t>parapertussis</w:t>
      </w:r>
      <w:proofErr w:type="spellEnd"/>
      <w:r w:rsidRPr="00F46730">
        <w:rPr>
          <w:bCs/>
          <w:i/>
          <w:sz w:val="20"/>
          <w:szCs w:val="18"/>
          <w:lang w:val="fi-FI"/>
        </w:rPr>
        <w:t xml:space="preserve"> </w:t>
      </w:r>
      <w:r w:rsidRPr="00F46730">
        <w:rPr>
          <w:bCs/>
          <w:sz w:val="20"/>
          <w:szCs w:val="18"/>
          <w:lang w:val="fi-FI"/>
        </w:rPr>
        <w:t>(</w:t>
      </w:r>
      <w:proofErr w:type="spellStart"/>
      <w:r w:rsidRPr="00F46730">
        <w:rPr>
          <w:bCs/>
          <w:sz w:val="20"/>
          <w:szCs w:val="18"/>
          <w:lang w:val="fi-FI"/>
        </w:rPr>
        <w:t>paraläkaköha</w:t>
      </w:r>
      <w:proofErr w:type="spellEnd"/>
      <w:r w:rsidRPr="00F46730">
        <w:rPr>
          <w:bCs/>
          <w:sz w:val="20"/>
          <w:szCs w:val="18"/>
          <w:lang w:val="fi-FI"/>
        </w:rPr>
        <w:t>)</w:t>
      </w:r>
    </w:p>
    <w:p w:rsidR="00636B39" w:rsidRDefault="00636B39" w:rsidP="002D2125">
      <w:pPr>
        <w:ind w:left="-630" w:firstLine="1080"/>
        <w:rPr>
          <w:sz w:val="20"/>
          <w:szCs w:val="18"/>
          <w:lang w:val="et-EE"/>
        </w:rPr>
      </w:pPr>
      <w:r w:rsidRPr="00F46730">
        <w:rPr>
          <w:sz w:val="20"/>
          <w:szCs w:val="18"/>
          <w:lang w:val="et-EE"/>
        </w:rPr>
        <w:sym w:font="Symbol" w:char="F09B"/>
      </w:r>
      <w:r w:rsidRPr="00F46730">
        <w:rPr>
          <w:sz w:val="20"/>
          <w:szCs w:val="18"/>
          <w:lang w:val="et-EE"/>
        </w:rPr>
        <w:t xml:space="preserve"> aglutinatsioon  (66540)</w:t>
      </w:r>
    </w:p>
    <w:p w:rsidR="002D2125" w:rsidRPr="00F46730" w:rsidRDefault="004B525D" w:rsidP="002D2125">
      <w:pPr>
        <w:ind w:left="-630"/>
        <w:rPr>
          <w:bCs/>
          <w:i/>
          <w:sz w:val="20"/>
          <w:szCs w:val="18"/>
          <w:lang w:val="fi-FI"/>
        </w:rPr>
      </w:pPr>
      <w:proofErr w:type="spellStart"/>
      <w:r>
        <w:rPr>
          <w:bCs/>
          <w:i/>
          <w:sz w:val="20"/>
          <w:szCs w:val="18"/>
          <w:lang w:val="fi-FI"/>
        </w:rPr>
        <w:t>Chlamydophila</w:t>
      </w:r>
      <w:proofErr w:type="spellEnd"/>
      <w:r>
        <w:rPr>
          <w:bCs/>
          <w:i/>
          <w:sz w:val="20"/>
          <w:szCs w:val="18"/>
          <w:lang w:val="fi-FI"/>
        </w:rPr>
        <w:t xml:space="preserve"> </w:t>
      </w:r>
      <w:proofErr w:type="spellStart"/>
      <w:r>
        <w:rPr>
          <w:bCs/>
          <w:i/>
          <w:sz w:val="20"/>
          <w:szCs w:val="18"/>
          <w:lang w:val="fi-FI"/>
        </w:rPr>
        <w:t>pneumoniae</w:t>
      </w:r>
      <w:proofErr w:type="spellEnd"/>
    </w:p>
    <w:p w:rsidR="002D2125" w:rsidRPr="00F46730" w:rsidRDefault="002D2125" w:rsidP="002D2125">
      <w:pPr>
        <w:ind w:left="-630" w:firstLine="1080"/>
        <w:rPr>
          <w:sz w:val="20"/>
          <w:szCs w:val="18"/>
          <w:lang w:val="et-EE"/>
        </w:rPr>
      </w:pPr>
      <w:r w:rsidRPr="00F46730">
        <w:rPr>
          <w:sz w:val="20"/>
          <w:szCs w:val="18"/>
          <w:lang w:val="et-EE"/>
        </w:rPr>
        <w:sym w:font="Symbol" w:char="F09B"/>
      </w:r>
      <w:r w:rsidRPr="00F46730">
        <w:rPr>
          <w:sz w:val="20"/>
          <w:szCs w:val="18"/>
          <w:lang w:val="et-EE"/>
        </w:rPr>
        <w:t xml:space="preserve"> EIA ( </w:t>
      </w:r>
      <w:r w:rsidRPr="00F46730">
        <w:rPr>
          <w:sz w:val="20"/>
          <w:szCs w:val="18"/>
          <w:lang w:val="et-EE"/>
        </w:rPr>
        <w:sym w:font="Symbol" w:char="F09B"/>
      </w:r>
      <w:r w:rsidRPr="00F46730">
        <w:rPr>
          <w:sz w:val="20"/>
          <w:szCs w:val="18"/>
          <w:lang w:val="et-EE"/>
        </w:rPr>
        <w:t xml:space="preserve"> </w:t>
      </w:r>
      <w:proofErr w:type="spellStart"/>
      <w:r w:rsidRPr="00F46730">
        <w:rPr>
          <w:sz w:val="20"/>
          <w:szCs w:val="18"/>
          <w:lang w:val="et-EE"/>
        </w:rPr>
        <w:t>IgA</w:t>
      </w:r>
      <w:proofErr w:type="spellEnd"/>
      <w:r w:rsidRPr="00F46730">
        <w:rPr>
          <w:sz w:val="20"/>
          <w:szCs w:val="18"/>
          <w:lang w:val="et-EE"/>
        </w:rPr>
        <w:t xml:space="preserve"> </w:t>
      </w:r>
      <w:r w:rsidRPr="00F46730">
        <w:rPr>
          <w:sz w:val="20"/>
          <w:szCs w:val="18"/>
          <w:lang w:val="et-EE"/>
        </w:rPr>
        <w:sym w:font="Symbol" w:char="F09B"/>
      </w:r>
      <w:r w:rsidRPr="00F46730">
        <w:rPr>
          <w:sz w:val="20"/>
          <w:szCs w:val="18"/>
          <w:lang w:val="et-EE"/>
        </w:rPr>
        <w:t xml:space="preserve"> </w:t>
      </w:r>
      <w:proofErr w:type="spellStart"/>
      <w:r w:rsidRPr="00F46730">
        <w:rPr>
          <w:sz w:val="20"/>
          <w:szCs w:val="18"/>
          <w:lang w:val="et-EE"/>
        </w:rPr>
        <w:t>IgG</w:t>
      </w:r>
      <w:proofErr w:type="spellEnd"/>
      <w:r w:rsidRPr="00F46730">
        <w:rPr>
          <w:sz w:val="20"/>
          <w:szCs w:val="18"/>
          <w:lang w:val="et-EE"/>
        </w:rPr>
        <w:t xml:space="preserve"> </w:t>
      </w:r>
      <w:r w:rsidRPr="00F46730">
        <w:rPr>
          <w:sz w:val="20"/>
          <w:szCs w:val="18"/>
          <w:lang w:val="et-EE"/>
        </w:rPr>
        <w:sym w:font="Symbol" w:char="F09B"/>
      </w:r>
      <w:r w:rsidRPr="00F46730">
        <w:rPr>
          <w:sz w:val="20"/>
          <w:szCs w:val="18"/>
          <w:lang w:val="et-EE"/>
        </w:rPr>
        <w:t xml:space="preserve"> </w:t>
      </w:r>
      <w:proofErr w:type="spellStart"/>
      <w:r w:rsidRPr="00F46730">
        <w:rPr>
          <w:sz w:val="20"/>
          <w:szCs w:val="18"/>
          <w:lang w:val="et-EE"/>
        </w:rPr>
        <w:t>IgM</w:t>
      </w:r>
      <w:proofErr w:type="spellEnd"/>
      <w:r w:rsidRPr="00F46730">
        <w:rPr>
          <w:sz w:val="20"/>
          <w:szCs w:val="18"/>
          <w:lang w:val="et-EE"/>
        </w:rPr>
        <w:t>) (66706)</w:t>
      </w:r>
    </w:p>
    <w:p w:rsidR="002D2125" w:rsidRPr="00F46730" w:rsidRDefault="004B525D" w:rsidP="002D2125">
      <w:pPr>
        <w:ind w:left="-630"/>
        <w:rPr>
          <w:bCs/>
          <w:i/>
          <w:sz w:val="20"/>
          <w:szCs w:val="18"/>
          <w:lang w:val="fi-FI"/>
        </w:rPr>
      </w:pPr>
      <w:proofErr w:type="spellStart"/>
      <w:r>
        <w:rPr>
          <w:bCs/>
          <w:i/>
          <w:sz w:val="20"/>
          <w:szCs w:val="18"/>
          <w:lang w:val="fi-FI"/>
        </w:rPr>
        <w:t>Mycoplasma</w:t>
      </w:r>
      <w:proofErr w:type="spellEnd"/>
      <w:r>
        <w:rPr>
          <w:bCs/>
          <w:i/>
          <w:sz w:val="20"/>
          <w:szCs w:val="18"/>
          <w:lang w:val="fi-FI"/>
        </w:rPr>
        <w:t xml:space="preserve"> </w:t>
      </w:r>
      <w:proofErr w:type="spellStart"/>
      <w:r>
        <w:rPr>
          <w:bCs/>
          <w:i/>
          <w:sz w:val="20"/>
          <w:szCs w:val="18"/>
          <w:lang w:val="fi-FI"/>
        </w:rPr>
        <w:t>pneumoniae</w:t>
      </w:r>
      <w:proofErr w:type="spellEnd"/>
    </w:p>
    <w:p w:rsidR="002D2125" w:rsidRPr="00F46730" w:rsidRDefault="002D2125" w:rsidP="002D2125">
      <w:pPr>
        <w:ind w:left="-630" w:firstLine="1080"/>
        <w:rPr>
          <w:sz w:val="20"/>
          <w:szCs w:val="18"/>
          <w:lang w:val="et-EE"/>
        </w:rPr>
      </w:pPr>
      <w:r w:rsidRPr="00F46730">
        <w:rPr>
          <w:sz w:val="20"/>
          <w:szCs w:val="18"/>
          <w:lang w:val="et-EE"/>
        </w:rPr>
        <w:sym w:font="Symbol" w:char="F09B"/>
      </w:r>
      <w:r w:rsidRPr="00F46730">
        <w:rPr>
          <w:sz w:val="20"/>
          <w:szCs w:val="18"/>
          <w:lang w:val="et-EE"/>
        </w:rPr>
        <w:t xml:space="preserve"> EIA (</w:t>
      </w:r>
      <w:r w:rsidRPr="00F46730">
        <w:rPr>
          <w:sz w:val="20"/>
          <w:szCs w:val="18"/>
          <w:lang w:val="et-EE"/>
        </w:rPr>
        <w:sym w:font="Symbol" w:char="F09B"/>
      </w:r>
      <w:r w:rsidRPr="00F46730">
        <w:rPr>
          <w:sz w:val="20"/>
          <w:szCs w:val="18"/>
          <w:lang w:val="et-EE"/>
        </w:rPr>
        <w:t xml:space="preserve"> </w:t>
      </w:r>
      <w:proofErr w:type="spellStart"/>
      <w:r w:rsidRPr="00F46730">
        <w:rPr>
          <w:sz w:val="20"/>
          <w:szCs w:val="18"/>
          <w:lang w:val="et-EE"/>
        </w:rPr>
        <w:t>IgA</w:t>
      </w:r>
      <w:proofErr w:type="spellEnd"/>
      <w:r w:rsidRPr="00F46730">
        <w:rPr>
          <w:sz w:val="20"/>
          <w:szCs w:val="18"/>
          <w:lang w:val="et-EE"/>
        </w:rPr>
        <w:t xml:space="preserve"> </w:t>
      </w:r>
      <w:r w:rsidRPr="00F46730">
        <w:rPr>
          <w:sz w:val="20"/>
          <w:szCs w:val="18"/>
          <w:lang w:val="et-EE"/>
        </w:rPr>
        <w:sym w:font="Symbol" w:char="F09B"/>
      </w:r>
      <w:r w:rsidRPr="00F46730">
        <w:rPr>
          <w:sz w:val="20"/>
          <w:szCs w:val="18"/>
          <w:lang w:val="et-EE"/>
        </w:rPr>
        <w:t xml:space="preserve"> </w:t>
      </w:r>
      <w:proofErr w:type="spellStart"/>
      <w:r w:rsidRPr="00F46730">
        <w:rPr>
          <w:sz w:val="20"/>
          <w:szCs w:val="18"/>
          <w:lang w:val="et-EE"/>
        </w:rPr>
        <w:t>IgG</w:t>
      </w:r>
      <w:proofErr w:type="spellEnd"/>
      <w:r w:rsidRPr="00F46730">
        <w:rPr>
          <w:sz w:val="20"/>
          <w:szCs w:val="18"/>
          <w:lang w:val="et-EE"/>
        </w:rPr>
        <w:t xml:space="preserve"> </w:t>
      </w:r>
      <w:r w:rsidRPr="00F46730">
        <w:rPr>
          <w:sz w:val="20"/>
          <w:szCs w:val="18"/>
          <w:lang w:val="et-EE"/>
        </w:rPr>
        <w:sym w:font="Symbol" w:char="F09B"/>
      </w:r>
      <w:r w:rsidRPr="00F46730">
        <w:rPr>
          <w:sz w:val="20"/>
          <w:szCs w:val="18"/>
          <w:lang w:val="et-EE"/>
        </w:rPr>
        <w:t xml:space="preserve"> </w:t>
      </w:r>
      <w:proofErr w:type="spellStart"/>
      <w:r w:rsidRPr="00F46730">
        <w:rPr>
          <w:sz w:val="20"/>
          <w:szCs w:val="18"/>
          <w:lang w:val="et-EE"/>
        </w:rPr>
        <w:t>IgM</w:t>
      </w:r>
      <w:proofErr w:type="spellEnd"/>
      <w:r w:rsidRPr="00F46730">
        <w:rPr>
          <w:sz w:val="20"/>
          <w:szCs w:val="18"/>
          <w:lang w:val="et-EE"/>
        </w:rPr>
        <w:t>) (66706)</w:t>
      </w:r>
    </w:p>
    <w:p w:rsidR="008C30CA" w:rsidRPr="00F46730" w:rsidRDefault="008C30CA" w:rsidP="008C30CA">
      <w:pPr>
        <w:ind w:left="-630"/>
        <w:rPr>
          <w:bCs/>
          <w:i/>
          <w:iCs/>
          <w:sz w:val="20"/>
          <w:szCs w:val="18"/>
          <w:lang w:val="fi-FI"/>
        </w:rPr>
      </w:pPr>
      <w:proofErr w:type="spellStart"/>
      <w:r w:rsidRPr="00F46730">
        <w:rPr>
          <w:bCs/>
          <w:sz w:val="20"/>
          <w:szCs w:val="18"/>
          <w:lang w:val="fi-FI"/>
        </w:rPr>
        <w:t>Parvoviirus</w:t>
      </w:r>
      <w:proofErr w:type="spellEnd"/>
      <w:r w:rsidRPr="00F46730">
        <w:rPr>
          <w:bCs/>
          <w:i/>
          <w:iCs/>
          <w:sz w:val="20"/>
          <w:szCs w:val="18"/>
          <w:lang w:val="fi-FI"/>
        </w:rPr>
        <w:t xml:space="preserve"> </w:t>
      </w:r>
      <w:r w:rsidRPr="00F46730">
        <w:rPr>
          <w:bCs/>
          <w:iCs/>
          <w:sz w:val="20"/>
          <w:szCs w:val="18"/>
          <w:lang w:val="fi-FI"/>
        </w:rPr>
        <w:t>B19</w:t>
      </w:r>
    </w:p>
    <w:p w:rsidR="008C30CA" w:rsidRPr="00983FCF" w:rsidRDefault="008C30CA" w:rsidP="008C30CA">
      <w:pPr>
        <w:ind w:left="-630" w:firstLine="1080"/>
        <w:rPr>
          <w:sz w:val="20"/>
          <w:szCs w:val="18"/>
          <w:lang w:val="et-EE"/>
        </w:rPr>
      </w:pPr>
      <w:r w:rsidRPr="00F46730">
        <w:rPr>
          <w:sz w:val="20"/>
          <w:szCs w:val="18"/>
          <w:lang w:val="et-EE"/>
        </w:rPr>
        <w:sym w:font="Symbol" w:char="F09B"/>
      </w:r>
      <w:r w:rsidRPr="00F46730">
        <w:rPr>
          <w:sz w:val="20"/>
          <w:szCs w:val="18"/>
          <w:lang w:val="et-EE"/>
        </w:rPr>
        <w:t xml:space="preserve"> EIA (</w:t>
      </w:r>
      <w:r w:rsidRPr="00F46730">
        <w:rPr>
          <w:sz w:val="20"/>
          <w:szCs w:val="18"/>
          <w:lang w:val="et-EE"/>
        </w:rPr>
        <w:sym w:font="Symbol" w:char="F09B"/>
      </w:r>
      <w:r w:rsidRPr="00F46730">
        <w:rPr>
          <w:sz w:val="20"/>
          <w:szCs w:val="18"/>
          <w:lang w:val="et-EE"/>
        </w:rPr>
        <w:t xml:space="preserve"> </w:t>
      </w:r>
      <w:proofErr w:type="spellStart"/>
      <w:r w:rsidRPr="00F46730">
        <w:rPr>
          <w:sz w:val="20"/>
          <w:szCs w:val="18"/>
          <w:lang w:val="et-EE"/>
        </w:rPr>
        <w:t>IgG</w:t>
      </w:r>
      <w:proofErr w:type="spellEnd"/>
      <w:r w:rsidRPr="00F46730">
        <w:rPr>
          <w:sz w:val="20"/>
          <w:szCs w:val="18"/>
          <w:lang w:val="et-EE"/>
        </w:rPr>
        <w:t xml:space="preserve"> </w:t>
      </w:r>
      <w:r w:rsidRPr="00F46730">
        <w:rPr>
          <w:sz w:val="20"/>
          <w:szCs w:val="18"/>
          <w:lang w:val="et-EE"/>
        </w:rPr>
        <w:sym w:font="Symbol" w:char="F09B"/>
      </w:r>
      <w:r w:rsidRPr="00F46730">
        <w:rPr>
          <w:sz w:val="20"/>
          <w:szCs w:val="18"/>
          <w:lang w:val="et-EE"/>
        </w:rPr>
        <w:t xml:space="preserve"> </w:t>
      </w:r>
      <w:proofErr w:type="spellStart"/>
      <w:r w:rsidRPr="00F46730">
        <w:rPr>
          <w:sz w:val="20"/>
          <w:szCs w:val="18"/>
          <w:lang w:val="et-EE"/>
        </w:rPr>
        <w:t>IgM</w:t>
      </w:r>
      <w:proofErr w:type="spellEnd"/>
      <w:r w:rsidRPr="00F46730">
        <w:rPr>
          <w:sz w:val="20"/>
          <w:szCs w:val="18"/>
          <w:lang w:val="et-EE"/>
        </w:rPr>
        <w:t>) (66707)</w:t>
      </w:r>
    </w:p>
    <w:p w:rsidR="008C30CA" w:rsidRPr="00F46730" w:rsidRDefault="008C30CA" w:rsidP="008C30CA">
      <w:pPr>
        <w:ind w:left="-630"/>
        <w:rPr>
          <w:bCs/>
          <w:iCs/>
          <w:sz w:val="20"/>
          <w:szCs w:val="18"/>
          <w:lang w:val="fi-FI"/>
        </w:rPr>
      </w:pPr>
      <w:proofErr w:type="spellStart"/>
      <w:r>
        <w:rPr>
          <w:bCs/>
          <w:iCs/>
          <w:sz w:val="20"/>
          <w:szCs w:val="18"/>
          <w:lang w:val="fi-FI"/>
        </w:rPr>
        <w:t>Pu</w:t>
      </w:r>
      <w:r w:rsidRPr="00F46730">
        <w:rPr>
          <w:bCs/>
          <w:iCs/>
          <w:sz w:val="20"/>
          <w:szCs w:val="18"/>
          <w:lang w:val="fi-FI"/>
        </w:rPr>
        <w:t>netiste</w:t>
      </w:r>
      <w:proofErr w:type="spellEnd"/>
      <w:r w:rsidRPr="00F46730">
        <w:rPr>
          <w:bCs/>
          <w:iCs/>
          <w:sz w:val="20"/>
          <w:szCs w:val="18"/>
          <w:lang w:val="fi-FI"/>
        </w:rPr>
        <w:t xml:space="preserve"> </w:t>
      </w:r>
      <w:proofErr w:type="spellStart"/>
      <w:r w:rsidRPr="00F46730">
        <w:rPr>
          <w:bCs/>
          <w:iCs/>
          <w:sz w:val="20"/>
          <w:szCs w:val="18"/>
          <w:lang w:val="fi-FI"/>
        </w:rPr>
        <w:t>viirus</w:t>
      </w:r>
      <w:proofErr w:type="spellEnd"/>
    </w:p>
    <w:p w:rsidR="008C30CA" w:rsidRDefault="008C30CA" w:rsidP="008C30CA">
      <w:pPr>
        <w:ind w:left="-630" w:firstLine="1080"/>
        <w:rPr>
          <w:sz w:val="20"/>
          <w:szCs w:val="18"/>
          <w:lang w:val="et-EE"/>
        </w:rPr>
      </w:pPr>
      <w:r w:rsidRPr="00F46730">
        <w:rPr>
          <w:sz w:val="20"/>
          <w:szCs w:val="18"/>
          <w:lang w:val="et-EE"/>
        </w:rPr>
        <w:sym w:font="Symbol" w:char="F09B"/>
      </w:r>
      <w:r w:rsidRPr="00F46730">
        <w:rPr>
          <w:sz w:val="20"/>
          <w:szCs w:val="18"/>
          <w:lang w:val="et-EE"/>
        </w:rPr>
        <w:t xml:space="preserve"> EIA ( </w:t>
      </w:r>
      <w:r w:rsidRPr="00F46730">
        <w:rPr>
          <w:sz w:val="20"/>
          <w:szCs w:val="18"/>
          <w:lang w:val="et-EE"/>
        </w:rPr>
        <w:sym w:font="Symbol" w:char="F09B"/>
      </w:r>
      <w:r w:rsidRPr="00F46730">
        <w:rPr>
          <w:sz w:val="20"/>
          <w:szCs w:val="18"/>
          <w:lang w:val="et-EE"/>
        </w:rPr>
        <w:t xml:space="preserve"> </w:t>
      </w:r>
      <w:proofErr w:type="spellStart"/>
      <w:r w:rsidRPr="00F46730">
        <w:rPr>
          <w:sz w:val="20"/>
          <w:szCs w:val="18"/>
          <w:lang w:val="et-EE"/>
        </w:rPr>
        <w:t>IgG</w:t>
      </w:r>
      <w:proofErr w:type="spellEnd"/>
      <w:r w:rsidRPr="00F46730">
        <w:rPr>
          <w:sz w:val="20"/>
          <w:szCs w:val="18"/>
          <w:lang w:val="et-EE"/>
        </w:rPr>
        <w:t xml:space="preserve"> </w:t>
      </w:r>
      <w:r w:rsidRPr="00F46730">
        <w:rPr>
          <w:sz w:val="20"/>
          <w:szCs w:val="18"/>
          <w:lang w:val="et-EE"/>
        </w:rPr>
        <w:sym w:font="Symbol" w:char="F09B"/>
      </w:r>
      <w:r w:rsidRPr="00F46730">
        <w:rPr>
          <w:sz w:val="20"/>
          <w:szCs w:val="18"/>
          <w:lang w:val="et-EE"/>
        </w:rPr>
        <w:t xml:space="preserve"> </w:t>
      </w:r>
      <w:proofErr w:type="spellStart"/>
      <w:r w:rsidRPr="00F46730">
        <w:rPr>
          <w:sz w:val="20"/>
          <w:szCs w:val="18"/>
          <w:lang w:val="et-EE"/>
        </w:rPr>
        <w:t>IgM</w:t>
      </w:r>
      <w:proofErr w:type="spellEnd"/>
      <w:r w:rsidRPr="00F46730">
        <w:rPr>
          <w:sz w:val="20"/>
          <w:szCs w:val="18"/>
          <w:lang w:val="et-EE"/>
        </w:rPr>
        <w:t xml:space="preserve">) (66707) </w:t>
      </w:r>
    </w:p>
    <w:p w:rsidR="002D2125" w:rsidRDefault="002D2125" w:rsidP="002D2125">
      <w:pPr>
        <w:ind w:left="-630"/>
        <w:rPr>
          <w:sz w:val="20"/>
          <w:szCs w:val="18"/>
          <w:lang w:val="et-EE"/>
        </w:rPr>
      </w:pPr>
    </w:p>
    <w:p w:rsidR="008C30CA" w:rsidRDefault="008C30CA" w:rsidP="002D2125">
      <w:pPr>
        <w:ind w:left="-630"/>
        <w:rPr>
          <w:sz w:val="20"/>
          <w:szCs w:val="18"/>
          <w:lang w:val="et-EE"/>
        </w:rPr>
      </w:pPr>
    </w:p>
    <w:p w:rsidR="002D2125" w:rsidRDefault="002D2125" w:rsidP="002D2125">
      <w:pPr>
        <w:ind w:left="-630"/>
        <w:rPr>
          <w:sz w:val="20"/>
          <w:szCs w:val="18"/>
          <w:lang w:val="et-EE"/>
        </w:rPr>
      </w:pPr>
      <w:proofErr w:type="spellStart"/>
      <w:r w:rsidRPr="002D2125">
        <w:rPr>
          <w:i/>
          <w:sz w:val="20"/>
          <w:szCs w:val="18"/>
          <w:lang w:val="et-EE"/>
        </w:rPr>
        <w:t>Shigella</w:t>
      </w:r>
      <w:proofErr w:type="spellEnd"/>
      <w:r w:rsidRPr="002D2125">
        <w:rPr>
          <w:i/>
          <w:sz w:val="20"/>
          <w:szCs w:val="18"/>
          <w:lang w:val="et-EE"/>
        </w:rPr>
        <w:t xml:space="preserve"> </w:t>
      </w:r>
      <w:proofErr w:type="spellStart"/>
      <w:r w:rsidRPr="002D2125">
        <w:rPr>
          <w:i/>
          <w:sz w:val="20"/>
          <w:szCs w:val="18"/>
          <w:lang w:val="et-EE"/>
        </w:rPr>
        <w:t>fleksneri</w:t>
      </w:r>
      <w:proofErr w:type="spellEnd"/>
      <w:r>
        <w:rPr>
          <w:sz w:val="20"/>
          <w:szCs w:val="18"/>
          <w:lang w:val="et-EE"/>
        </w:rPr>
        <w:t xml:space="preserve"> 1-5</w:t>
      </w:r>
    </w:p>
    <w:p w:rsidR="002D2125" w:rsidRDefault="002D2125" w:rsidP="002D2125">
      <w:pPr>
        <w:ind w:left="-630" w:firstLine="1080"/>
        <w:rPr>
          <w:sz w:val="20"/>
          <w:szCs w:val="18"/>
          <w:lang w:val="et-EE"/>
        </w:rPr>
      </w:pPr>
      <w:r w:rsidRPr="00F46730">
        <w:rPr>
          <w:sz w:val="20"/>
          <w:szCs w:val="18"/>
          <w:lang w:val="et-EE"/>
        </w:rPr>
        <w:sym w:font="Symbol" w:char="F09B"/>
      </w:r>
      <w:r w:rsidRPr="00F46730">
        <w:rPr>
          <w:sz w:val="20"/>
          <w:szCs w:val="18"/>
          <w:lang w:val="et-EE"/>
        </w:rPr>
        <w:t xml:space="preserve"> aglutinatsioon  (66540)</w:t>
      </w:r>
    </w:p>
    <w:p w:rsidR="002D2125" w:rsidRDefault="002D2125" w:rsidP="002D2125">
      <w:pPr>
        <w:ind w:left="-630"/>
        <w:rPr>
          <w:sz w:val="20"/>
          <w:szCs w:val="18"/>
          <w:lang w:val="et-EE"/>
        </w:rPr>
      </w:pPr>
      <w:proofErr w:type="spellStart"/>
      <w:r w:rsidRPr="002D2125">
        <w:rPr>
          <w:i/>
          <w:sz w:val="20"/>
          <w:szCs w:val="18"/>
          <w:lang w:val="et-EE"/>
        </w:rPr>
        <w:t>Shigella</w:t>
      </w:r>
      <w:proofErr w:type="spellEnd"/>
      <w:r w:rsidRPr="002D2125">
        <w:rPr>
          <w:i/>
          <w:sz w:val="20"/>
          <w:szCs w:val="18"/>
          <w:lang w:val="et-EE"/>
        </w:rPr>
        <w:t xml:space="preserve"> </w:t>
      </w:r>
      <w:proofErr w:type="spellStart"/>
      <w:r w:rsidRPr="002D2125">
        <w:rPr>
          <w:i/>
          <w:sz w:val="20"/>
          <w:szCs w:val="18"/>
          <w:lang w:val="et-EE"/>
        </w:rPr>
        <w:t>fleksneri</w:t>
      </w:r>
      <w:proofErr w:type="spellEnd"/>
      <w:r>
        <w:rPr>
          <w:sz w:val="20"/>
          <w:szCs w:val="18"/>
          <w:lang w:val="et-EE"/>
        </w:rPr>
        <w:t xml:space="preserve"> 6</w:t>
      </w:r>
    </w:p>
    <w:p w:rsidR="002D2125" w:rsidRDefault="002D2125" w:rsidP="002D2125">
      <w:pPr>
        <w:ind w:left="-630" w:firstLine="1080"/>
        <w:rPr>
          <w:sz w:val="20"/>
          <w:szCs w:val="18"/>
          <w:lang w:val="et-EE"/>
        </w:rPr>
      </w:pPr>
      <w:r w:rsidRPr="00F46730">
        <w:rPr>
          <w:sz w:val="20"/>
          <w:szCs w:val="18"/>
          <w:lang w:val="et-EE"/>
        </w:rPr>
        <w:sym w:font="Symbol" w:char="F09B"/>
      </w:r>
      <w:r w:rsidRPr="00F46730">
        <w:rPr>
          <w:sz w:val="20"/>
          <w:szCs w:val="18"/>
          <w:lang w:val="et-EE"/>
        </w:rPr>
        <w:t xml:space="preserve"> aglutinatsioon  (66540)</w:t>
      </w:r>
    </w:p>
    <w:p w:rsidR="002D2125" w:rsidRPr="00A2281F" w:rsidRDefault="002D2125" w:rsidP="002D2125">
      <w:pPr>
        <w:ind w:left="-630"/>
        <w:rPr>
          <w:bCs/>
          <w:i/>
          <w:iCs/>
          <w:sz w:val="20"/>
          <w:szCs w:val="20"/>
          <w:lang w:val="fi-FI"/>
        </w:rPr>
      </w:pPr>
      <w:proofErr w:type="spellStart"/>
      <w:r w:rsidRPr="00A2281F">
        <w:rPr>
          <w:bCs/>
          <w:i/>
          <w:iCs/>
          <w:sz w:val="20"/>
          <w:szCs w:val="20"/>
          <w:lang w:val="et-EE"/>
        </w:rPr>
        <w:t>Yersinia</w:t>
      </w:r>
      <w:proofErr w:type="spellEnd"/>
      <w:r w:rsidRPr="00A2281F">
        <w:rPr>
          <w:bCs/>
          <w:i/>
          <w:iCs/>
          <w:sz w:val="20"/>
          <w:szCs w:val="20"/>
          <w:lang w:val="fi-FI"/>
        </w:rPr>
        <w:t xml:space="preserve"> </w:t>
      </w:r>
      <w:proofErr w:type="spellStart"/>
      <w:r w:rsidRPr="00A2281F">
        <w:rPr>
          <w:bCs/>
          <w:i/>
          <w:iCs/>
          <w:sz w:val="20"/>
          <w:szCs w:val="20"/>
          <w:lang w:val="fi-FI"/>
        </w:rPr>
        <w:t>enterocolitica</w:t>
      </w:r>
      <w:proofErr w:type="spellEnd"/>
      <w:r w:rsidRPr="00A2281F">
        <w:rPr>
          <w:bCs/>
          <w:i/>
          <w:iCs/>
          <w:sz w:val="20"/>
          <w:szCs w:val="20"/>
          <w:lang w:val="fi-FI"/>
        </w:rPr>
        <w:t xml:space="preserve"> O3</w:t>
      </w:r>
    </w:p>
    <w:p w:rsidR="00FB31C7" w:rsidRDefault="002D2125" w:rsidP="007B1915">
      <w:pPr>
        <w:ind w:left="-630" w:firstLine="1080"/>
        <w:rPr>
          <w:sz w:val="20"/>
          <w:szCs w:val="20"/>
          <w:lang w:val="et-EE"/>
        </w:rPr>
      </w:pPr>
      <w:r w:rsidRPr="00F46730">
        <w:rPr>
          <w:sz w:val="20"/>
          <w:szCs w:val="20"/>
          <w:lang w:val="et-EE"/>
        </w:rPr>
        <w:sym w:font="Symbol" w:char="F09B"/>
      </w:r>
      <w:r w:rsidRPr="00F46730">
        <w:rPr>
          <w:sz w:val="20"/>
          <w:szCs w:val="20"/>
          <w:lang w:val="et-EE"/>
        </w:rPr>
        <w:t xml:space="preserve"> </w:t>
      </w:r>
      <w:proofErr w:type="spellStart"/>
      <w:r w:rsidRPr="00F46730">
        <w:rPr>
          <w:sz w:val="20"/>
          <w:szCs w:val="20"/>
          <w:lang w:val="et-EE"/>
        </w:rPr>
        <w:t>hemaglutinatsioon</w:t>
      </w:r>
      <w:proofErr w:type="spellEnd"/>
      <w:r w:rsidRPr="00F46730">
        <w:rPr>
          <w:sz w:val="20"/>
          <w:szCs w:val="20"/>
          <w:lang w:val="et-EE"/>
        </w:rPr>
        <w:t xml:space="preserve">  (66540)</w:t>
      </w:r>
    </w:p>
    <w:p w:rsidR="002D2125" w:rsidRPr="00FB31C7" w:rsidRDefault="002D2125" w:rsidP="00FB31C7">
      <w:pPr>
        <w:ind w:left="-630"/>
        <w:rPr>
          <w:sz w:val="20"/>
          <w:szCs w:val="20"/>
          <w:lang w:val="et-EE"/>
        </w:rPr>
      </w:pPr>
      <w:proofErr w:type="spellStart"/>
      <w:r w:rsidRPr="00A2281F">
        <w:rPr>
          <w:bCs/>
          <w:i/>
          <w:iCs/>
          <w:sz w:val="20"/>
          <w:szCs w:val="20"/>
          <w:lang w:val="et-EE"/>
        </w:rPr>
        <w:t>Yersinia</w:t>
      </w:r>
      <w:proofErr w:type="spellEnd"/>
      <w:r w:rsidRPr="00A2281F">
        <w:rPr>
          <w:bCs/>
          <w:i/>
          <w:iCs/>
          <w:sz w:val="20"/>
          <w:szCs w:val="20"/>
          <w:lang w:val="fi-FI"/>
        </w:rPr>
        <w:t xml:space="preserve"> </w:t>
      </w:r>
      <w:proofErr w:type="spellStart"/>
      <w:r w:rsidRPr="00A2281F">
        <w:rPr>
          <w:bCs/>
          <w:i/>
          <w:iCs/>
          <w:sz w:val="20"/>
          <w:szCs w:val="20"/>
          <w:lang w:val="fi-FI"/>
        </w:rPr>
        <w:t>enterocolitica</w:t>
      </w:r>
      <w:proofErr w:type="spellEnd"/>
      <w:r w:rsidRPr="00A2281F">
        <w:rPr>
          <w:bCs/>
          <w:i/>
          <w:iCs/>
          <w:sz w:val="20"/>
          <w:szCs w:val="20"/>
          <w:lang w:val="fi-FI"/>
        </w:rPr>
        <w:t xml:space="preserve"> O9</w:t>
      </w:r>
    </w:p>
    <w:p w:rsidR="002D2125" w:rsidRPr="00F46730" w:rsidRDefault="002D2125" w:rsidP="007B1915">
      <w:pPr>
        <w:ind w:left="-630" w:firstLine="1080"/>
        <w:rPr>
          <w:sz w:val="20"/>
          <w:szCs w:val="20"/>
          <w:lang w:val="et-EE"/>
        </w:rPr>
      </w:pPr>
      <w:r w:rsidRPr="00F46730">
        <w:rPr>
          <w:sz w:val="20"/>
          <w:szCs w:val="20"/>
          <w:lang w:val="et-EE"/>
        </w:rPr>
        <w:sym w:font="Symbol" w:char="F09B"/>
      </w:r>
      <w:r w:rsidRPr="00F46730">
        <w:rPr>
          <w:sz w:val="20"/>
          <w:szCs w:val="20"/>
          <w:lang w:val="et-EE"/>
        </w:rPr>
        <w:t xml:space="preserve"> </w:t>
      </w:r>
      <w:proofErr w:type="spellStart"/>
      <w:r w:rsidRPr="00F46730">
        <w:rPr>
          <w:sz w:val="20"/>
          <w:szCs w:val="20"/>
          <w:lang w:val="et-EE"/>
        </w:rPr>
        <w:t>hemaglutinatsioon</w:t>
      </w:r>
      <w:proofErr w:type="spellEnd"/>
      <w:r w:rsidRPr="00F46730">
        <w:rPr>
          <w:sz w:val="20"/>
          <w:szCs w:val="20"/>
          <w:lang w:val="et-EE"/>
        </w:rPr>
        <w:t xml:space="preserve">  (66540)</w:t>
      </w:r>
    </w:p>
    <w:p w:rsidR="002D2125" w:rsidRPr="00A2281F" w:rsidRDefault="002D2125" w:rsidP="002D2125">
      <w:pPr>
        <w:ind w:left="-630"/>
        <w:rPr>
          <w:bCs/>
          <w:i/>
          <w:iCs/>
          <w:sz w:val="20"/>
          <w:szCs w:val="20"/>
          <w:lang w:val="fi-FI"/>
        </w:rPr>
      </w:pPr>
      <w:proofErr w:type="spellStart"/>
      <w:r w:rsidRPr="00A2281F">
        <w:rPr>
          <w:bCs/>
          <w:i/>
          <w:iCs/>
          <w:sz w:val="20"/>
          <w:szCs w:val="20"/>
          <w:lang w:val="et-EE"/>
        </w:rPr>
        <w:t>Yersinia</w:t>
      </w:r>
      <w:proofErr w:type="spellEnd"/>
      <w:r w:rsidRPr="00A2281F">
        <w:rPr>
          <w:bCs/>
          <w:i/>
          <w:iCs/>
          <w:sz w:val="20"/>
          <w:szCs w:val="20"/>
          <w:lang w:val="fi-FI"/>
        </w:rPr>
        <w:t xml:space="preserve"> </w:t>
      </w:r>
      <w:proofErr w:type="spellStart"/>
      <w:r w:rsidRPr="00A2281F">
        <w:rPr>
          <w:bCs/>
          <w:i/>
          <w:iCs/>
          <w:sz w:val="20"/>
          <w:szCs w:val="20"/>
          <w:lang w:val="fi-FI"/>
        </w:rPr>
        <w:t>pseudotuberculosis</w:t>
      </w:r>
      <w:proofErr w:type="spellEnd"/>
    </w:p>
    <w:p w:rsidR="002D2125" w:rsidRPr="00F46730" w:rsidRDefault="002D2125" w:rsidP="007B1915">
      <w:pPr>
        <w:ind w:left="-630" w:firstLine="1080"/>
        <w:rPr>
          <w:sz w:val="20"/>
          <w:szCs w:val="20"/>
          <w:lang w:val="et-EE"/>
        </w:rPr>
      </w:pPr>
      <w:r w:rsidRPr="00F46730">
        <w:rPr>
          <w:sz w:val="20"/>
          <w:szCs w:val="20"/>
          <w:lang w:val="et-EE"/>
        </w:rPr>
        <w:sym w:font="Symbol" w:char="F09B"/>
      </w:r>
      <w:r w:rsidRPr="00F46730">
        <w:rPr>
          <w:sz w:val="20"/>
          <w:szCs w:val="20"/>
          <w:lang w:val="et-EE"/>
        </w:rPr>
        <w:t xml:space="preserve"> </w:t>
      </w:r>
      <w:proofErr w:type="spellStart"/>
      <w:r w:rsidRPr="00F46730">
        <w:rPr>
          <w:sz w:val="20"/>
          <w:szCs w:val="20"/>
          <w:lang w:val="et-EE"/>
        </w:rPr>
        <w:t>hemaglutinatsioon</w:t>
      </w:r>
      <w:proofErr w:type="spellEnd"/>
      <w:r w:rsidRPr="00F46730">
        <w:rPr>
          <w:sz w:val="20"/>
          <w:szCs w:val="20"/>
          <w:lang w:val="et-EE"/>
        </w:rPr>
        <w:t xml:space="preserve">  (66540)</w:t>
      </w:r>
    </w:p>
    <w:p w:rsidR="00636B39" w:rsidRPr="00F46730" w:rsidRDefault="00636B39" w:rsidP="002D2125">
      <w:pPr>
        <w:ind w:left="-630"/>
        <w:rPr>
          <w:sz w:val="20"/>
          <w:szCs w:val="18"/>
          <w:lang w:val="et-EE"/>
        </w:rPr>
      </w:pPr>
      <w:proofErr w:type="spellStart"/>
      <w:r w:rsidRPr="00F46730">
        <w:rPr>
          <w:i/>
          <w:sz w:val="20"/>
          <w:szCs w:val="18"/>
          <w:lang w:val="et-EE"/>
        </w:rPr>
        <w:t>Brucella</w:t>
      </w:r>
      <w:proofErr w:type="spellEnd"/>
      <w:r w:rsidRPr="00F46730">
        <w:rPr>
          <w:i/>
          <w:sz w:val="20"/>
          <w:szCs w:val="18"/>
          <w:lang w:val="et-EE"/>
        </w:rPr>
        <w:t xml:space="preserve"> </w:t>
      </w:r>
      <w:proofErr w:type="spellStart"/>
      <w:r w:rsidRPr="0061256D">
        <w:rPr>
          <w:sz w:val="20"/>
          <w:szCs w:val="18"/>
          <w:lang w:val="et-EE"/>
        </w:rPr>
        <w:t>spp</w:t>
      </w:r>
      <w:proofErr w:type="spellEnd"/>
      <w:r w:rsidRPr="00F46730">
        <w:rPr>
          <w:sz w:val="20"/>
          <w:szCs w:val="18"/>
          <w:lang w:val="et-EE"/>
        </w:rPr>
        <w:t>.</w:t>
      </w:r>
    </w:p>
    <w:p w:rsidR="00636B39" w:rsidRPr="00F46730" w:rsidRDefault="00636B39" w:rsidP="007B1915">
      <w:pPr>
        <w:ind w:left="-630" w:firstLine="1080"/>
        <w:rPr>
          <w:sz w:val="20"/>
          <w:szCs w:val="18"/>
          <w:lang w:val="et-EE"/>
        </w:rPr>
      </w:pPr>
      <w:r w:rsidRPr="00F46730">
        <w:rPr>
          <w:sz w:val="20"/>
          <w:szCs w:val="18"/>
          <w:lang w:val="et-EE"/>
        </w:rPr>
        <w:sym w:font="Symbol" w:char="F09B"/>
      </w:r>
      <w:r w:rsidRPr="00F46730">
        <w:rPr>
          <w:sz w:val="20"/>
          <w:szCs w:val="18"/>
          <w:lang w:val="et-EE"/>
        </w:rPr>
        <w:t xml:space="preserve"> aglutinatsioon  (66540)</w:t>
      </w:r>
    </w:p>
    <w:p w:rsidR="00636B39" w:rsidRPr="00F46730" w:rsidRDefault="00636B39" w:rsidP="002D2125">
      <w:pPr>
        <w:ind w:left="-630"/>
        <w:rPr>
          <w:bCs/>
          <w:i/>
          <w:sz w:val="20"/>
          <w:szCs w:val="18"/>
        </w:rPr>
      </w:pPr>
      <w:proofErr w:type="spellStart"/>
      <w:r w:rsidRPr="00F46730">
        <w:rPr>
          <w:bCs/>
          <w:i/>
          <w:sz w:val="20"/>
          <w:szCs w:val="18"/>
        </w:rPr>
        <w:t>Leptospira</w:t>
      </w:r>
      <w:proofErr w:type="spellEnd"/>
      <w:r w:rsidRPr="00F46730">
        <w:rPr>
          <w:bCs/>
          <w:i/>
          <w:sz w:val="20"/>
          <w:szCs w:val="18"/>
        </w:rPr>
        <w:t xml:space="preserve"> </w:t>
      </w:r>
      <w:r w:rsidRPr="0061256D">
        <w:rPr>
          <w:bCs/>
          <w:sz w:val="20"/>
          <w:szCs w:val="18"/>
        </w:rPr>
        <w:t>spp</w:t>
      </w:r>
      <w:r w:rsidRPr="00F46730">
        <w:rPr>
          <w:bCs/>
          <w:i/>
          <w:sz w:val="20"/>
          <w:szCs w:val="18"/>
        </w:rPr>
        <w:t>.</w:t>
      </w:r>
    </w:p>
    <w:p w:rsidR="00636B39" w:rsidRPr="00F46730" w:rsidRDefault="00636B39" w:rsidP="007B1915">
      <w:pPr>
        <w:ind w:left="-630" w:firstLine="1080"/>
        <w:rPr>
          <w:sz w:val="20"/>
          <w:szCs w:val="18"/>
          <w:lang w:val="et-EE"/>
        </w:rPr>
      </w:pPr>
      <w:r w:rsidRPr="00F46730">
        <w:rPr>
          <w:sz w:val="20"/>
          <w:szCs w:val="18"/>
          <w:lang w:val="et-EE"/>
        </w:rPr>
        <w:sym w:font="Symbol" w:char="F09B"/>
      </w:r>
      <w:r w:rsidRPr="00F46730">
        <w:rPr>
          <w:sz w:val="20"/>
          <w:szCs w:val="18"/>
          <w:lang w:val="et-EE"/>
        </w:rPr>
        <w:t xml:space="preserve"> mikroaglutinatsioon (66540x3)</w:t>
      </w:r>
    </w:p>
    <w:p w:rsidR="00636B39" w:rsidRPr="00F46730" w:rsidRDefault="00636B39" w:rsidP="002D2125">
      <w:pPr>
        <w:ind w:left="-630"/>
        <w:rPr>
          <w:i/>
          <w:iCs/>
          <w:sz w:val="20"/>
          <w:szCs w:val="20"/>
          <w:lang w:val="et-EE"/>
        </w:rPr>
      </w:pPr>
      <w:proofErr w:type="spellStart"/>
      <w:r w:rsidRPr="00F46730">
        <w:rPr>
          <w:bCs/>
          <w:i/>
          <w:iCs/>
          <w:sz w:val="20"/>
          <w:szCs w:val="20"/>
          <w:lang w:val="et-EE"/>
        </w:rPr>
        <w:t>Francisella</w:t>
      </w:r>
      <w:proofErr w:type="spellEnd"/>
      <w:r w:rsidRPr="00F46730">
        <w:rPr>
          <w:i/>
          <w:iCs/>
          <w:sz w:val="20"/>
          <w:szCs w:val="20"/>
          <w:lang w:val="et-EE"/>
        </w:rPr>
        <w:t xml:space="preserve"> </w:t>
      </w:r>
      <w:proofErr w:type="spellStart"/>
      <w:r w:rsidRPr="00F46730">
        <w:rPr>
          <w:i/>
          <w:iCs/>
          <w:sz w:val="20"/>
          <w:szCs w:val="20"/>
          <w:lang w:val="et-EE"/>
        </w:rPr>
        <w:t>tularensis</w:t>
      </w:r>
      <w:proofErr w:type="spellEnd"/>
    </w:p>
    <w:p w:rsidR="002D2125" w:rsidRDefault="00636B39" w:rsidP="007B1915">
      <w:pPr>
        <w:ind w:left="-630" w:firstLine="1080"/>
        <w:rPr>
          <w:sz w:val="16"/>
          <w:szCs w:val="16"/>
          <w:lang w:val="et-EE"/>
        </w:rPr>
      </w:pPr>
      <w:r w:rsidRPr="00F46730">
        <w:rPr>
          <w:sz w:val="20"/>
          <w:szCs w:val="20"/>
          <w:lang w:val="et-EE"/>
        </w:rPr>
        <w:sym w:font="Symbol" w:char="F09B"/>
      </w:r>
      <w:r w:rsidRPr="00F46730">
        <w:rPr>
          <w:sz w:val="20"/>
          <w:szCs w:val="20"/>
          <w:lang w:val="et-EE"/>
        </w:rPr>
        <w:t xml:space="preserve"> aglutinatsioon  (66540)</w:t>
      </w:r>
      <w:bookmarkStart w:id="0" w:name="_GoBack"/>
      <w:bookmarkEnd w:id="0"/>
    </w:p>
    <w:p w:rsidR="005E3109" w:rsidRPr="001C088A" w:rsidRDefault="005E3109" w:rsidP="005E3109">
      <w:pPr>
        <w:spacing w:after="120"/>
        <w:ind w:left="-720" w:hanging="1077"/>
        <w:rPr>
          <w:sz w:val="16"/>
          <w:szCs w:val="16"/>
          <w:lang w:val="et-EE"/>
        </w:rPr>
      </w:pPr>
    </w:p>
    <w:p w:rsidR="00636B39" w:rsidRPr="00BE4A6E" w:rsidRDefault="00636B39" w:rsidP="00636B39">
      <w:pPr>
        <w:ind w:left="180" w:hanging="1080"/>
        <w:rPr>
          <w:lang w:val="et-EE"/>
        </w:rPr>
        <w:sectPr w:rsidR="00636B39" w:rsidRPr="00BE4A6E" w:rsidSect="00867AF0">
          <w:type w:val="continuous"/>
          <w:pgSz w:w="11906" w:h="16838" w:code="9"/>
          <w:pgMar w:top="284" w:right="386" w:bottom="284" w:left="1800" w:header="709" w:footer="709" w:gutter="0"/>
          <w:cols w:num="2" w:space="168" w:equalWidth="0">
            <w:col w:w="3690" w:space="1980"/>
            <w:col w:w="4050"/>
          </w:cols>
          <w:docGrid w:linePitch="360"/>
        </w:sectPr>
      </w:pPr>
    </w:p>
    <w:p w:rsidR="00F356E5" w:rsidRPr="007B1915" w:rsidRDefault="00F356E5" w:rsidP="00F356E5">
      <w:pPr>
        <w:ind w:left="-450"/>
        <w:rPr>
          <w:b/>
          <w:lang w:val="et-EE"/>
        </w:rPr>
      </w:pPr>
      <w:r w:rsidRPr="007B1915">
        <w:rPr>
          <w:b/>
          <w:lang w:val="et-EE"/>
        </w:rPr>
        <w:t>LABORI VASTUS:</w:t>
      </w:r>
      <w:r w:rsidRPr="007B1915">
        <w:rPr>
          <w:b/>
          <w:lang w:val="et-EE"/>
        </w:rPr>
        <w:tab/>
      </w:r>
      <w:r w:rsidRPr="007B1915">
        <w:rPr>
          <w:b/>
          <w:lang w:val="et-EE"/>
        </w:rPr>
        <w:tab/>
      </w:r>
      <w:r w:rsidRPr="007B1915">
        <w:rPr>
          <w:b/>
          <w:lang w:val="et-EE"/>
        </w:rPr>
        <w:tab/>
      </w:r>
      <w:r w:rsidRPr="007B1915">
        <w:rPr>
          <w:b/>
          <w:lang w:val="et-EE"/>
        </w:rPr>
        <w:tab/>
      </w:r>
      <w:r w:rsidRPr="007B1915">
        <w:rPr>
          <w:b/>
          <w:lang w:val="et-EE"/>
        </w:rPr>
        <w:tab/>
      </w:r>
      <w:r w:rsidRPr="007B1915">
        <w:rPr>
          <w:b/>
          <w:lang w:val="et-EE"/>
        </w:rPr>
        <w:tab/>
      </w:r>
      <w:r w:rsidRPr="007B1915">
        <w:rPr>
          <w:b/>
          <w:lang w:val="et-EE"/>
        </w:rPr>
        <w:tab/>
      </w:r>
      <w:r w:rsidRPr="007B1915">
        <w:rPr>
          <w:b/>
          <w:lang w:val="et-EE"/>
        </w:rPr>
        <w:tab/>
      </w:r>
    </w:p>
    <w:p w:rsidR="00F356E5" w:rsidRPr="00227AC9" w:rsidRDefault="00F356E5" w:rsidP="00F356E5">
      <w:pPr>
        <w:pStyle w:val="Jalus"/>
        <w:tabs>
          <w:tab w:val="clear" w:pos="4536"/>
          <w:tab w:val="clear" w:pos="9072"/>
        </w:tabs>
        <w:ind w:right="-1048" w:hanging="450"/>
        <w:rPr>
          <w:sz w:val="20"/>
          <w:szCs w:val="20"/>
          <w:lang w:val="et-EE"/>
        </w:rPr>
      </w:pPr>
    </w:p>
    <w:p w:rsidR="007B1915" w:rsidRDefault="00F356E5" w:rsidP="00071F7C">
      <w:pPr>
        <w:pStyle w:val="Jalus"/>
        <w:tabs>
          <w:tab w:val="clear" w:pos="4536"/>
          <w:tab w:val="clear" w:pos="9072"/>
        </w:tabs>
        <w:ind w:right="-1048" w:hanging="450"/>
        <w:rPr>
          <w:lang w:val="et-EE"/>
        </w:rPr>
      </w:pPr>
      <w:r w:rsidRPr="00227AC9">
        <w:rPr>
          <w:lang w:val="et-EE"/>
        </w:rPr>
        <w:t>Kuupäev:</w:t>
      </w:r>
      <w:r w:rsidRPr="00F356E5">
        <w:rPr>
          <w:u w:val="single"/>
          <w:lang w:val="et-EE"/>
        </w:rPr>
        <w:tab/>
      </w:r>
      <w:r w:rsidRPr="00F356E5">
        <w:rPr>
          <w:u w:val="single"/>
          <w:lang w:val="et-EE"/>
        </w:rPr>
        <w:tab/>
      </w:r>
      <w:r w:rsidRPr="00F356E5">
        <w:rPr>
          <w:u w:val="single"/>
          <w:lang w:val="et-EE"/>
        </w:rPr>
        <w:tab/>
      </w:r>
      <w:r w:rsidRPr="00F356E5">
        <w:rPr>
          <w:u w:val="single"/>
          <w:lang w:val="et-EE"/>
        </w:rPr>
        <w:tab/>
      </w:r>
      <w:r w:rsidRPr="00F356E5">
        <w:rPr>
          <w:lang w:val="et-EE"/>
        </w:rPr>
        <w:tab/>
      </w:r>
      <w:r w:rsidR="008C30CA">
        <w:rPr>
          <w:lang w:val="et-EE"/>
        </w:rPr>
        <w:t xml:space="preserve">Vastuse </w:t>
      </w:r>
      <w:proofErr w:type="spellStart"/>
      <w:r w:rsidR="008C30CA">
        <w:rPr>
          <w:lang w:val="et-EE"/>
        </w:rPr>
        <w:t>k</w:t>
      </w:r>
      <w:r>
        <w:rPr>
          <w:lang w:val="et-EE"/>
        </w:rPr>
        <w:t>innitaja</w:t>
      </w:r>
      <w:proofErr w:type="spellEnd"/>
      <w:r w:rsidR="008C30CA">
        <w:rPr>
          <w:lang w:val="et-EE"/>
        </w:rPr>
        <w:t xml:space="preserve"> allkiri</w:t>
      </w:r>
      <w:r>
        <w:rPr>
          <w:lang w:val="et-EE"/>
        </w:rPr>
        <w:t>:</w:t>
      </w:r>
      <w:r w:rsidRPr="00F356E5">
        <w:rPr>
          <w:u w:val="single"/>
          <w:lang w:val="et-EE"/>
        </w:rPr>
        <w:tab/>
      </w:r>
      <w:r w:rsidRPr="00F356E5">
        <w:rPr>
          <w:u w:val="single"/>
          <w:lang w:val="et-EE"/>
        </w:rPr>
        <w:tab/>
      </w:r>
      <w:r w:rsidRPr="00F356E5">
        <w:rPr>
          <w:u w:val="single"/>
          <w:lang w:val="et-EE"/>
        </w:rPr>
        <w:tab/>
      </w:r>
      <w:r w:rsidRPr="00F356E5">
        <w:rPr>
          <w:u w:val="single"/>
          <w:lang w:val="et-EE"/>
        </w:rPr>
        <w:tab/>
      </w:r>
      <w:r w:rsidRPr="00F356E5">
        <w:rPr>
          <w:u w:val="single"/>
          <w:lang w:val="et-EE"/>
        </w:rPr>
        <w:tab/>
      </w:r>
    </w:p>
    <w:p w:rsidR="00071F7C" w:rsidRPr="00227AC9" w:rsidRDefault="00071F7C" w:rsidP="00071F7C">
      <w:pPr>
        <w:pStyle w:val="Jalus"/>
        <w:tabs>
          <w:tab w:val="clear" w:pos="4536"/>
          <w:tab w:val="clear" w:pos="9072"/>
        </w:tabs>
        <w:ind w:right="-1048" w:hanging="450"/>
        <w:rPr>
          <w:lang w:val="et-EE"/>
        </w:rPr>
      </w:pPr>
    </w:p>
    <w:p w:rsidR="00925F8D" w:rsidRDefault="00F356E5" w:rsidP="00F356E5">
      <w:pPr>
        <w:ind w:left="-450"/>
        <w:rPr>
          <w:sz w:val="22"/>
          <w:szCs w:val="22"/>
          <w:lang w:val="et-EE"/>
        </w:rPr>
      </w:pPr>
      <w:r w:rsidRPr="00FB31C7">
        <w:rPr>
          <w:sz w:val="22"/>
          <w:szCs w:val="22"/>
          <w:lang w:val="et-EE"/>
        </w:rPr>
        <w:t xml:space="preserve">Teiste uuringute saatekirjad on leitavad kodulehel: </w:t>
      </w:r>
    </w:p>
    <w:p w:rsidR="00636B39" w:rsidRPr="00071F7C" w:rsidRDefault="00A16D3B" w:rsidP="00071F7C">
      <w:pPr>
        <w:ind w:left="-450"/>
        <w:rPr>
          <w:sz w:val="22"/>
          <w:szCs w:val="22"/>
          <w:lang w:val="et-EE"/>
        </w:rPr>
      </w:pPr>
      <w:hyperlink r:id="rId10" w:history="1">
        <w:r w:rsidR="00071F7C" w:rsidRPr="001C5056">
          <w:rPr>
            <w:rStyle w:val="Hperlink"/>
            <w:sz w:val="22"/>
            <w:szCs w:val="22"/>
            <w:lang w:val="et-EE"/>
          </w:rPr>
          <w:t>https://www.terviseamet.ee/et/laborid/terviseameti-laborid/kesklabor/kliinilised-analuusid</w:t>
        </w:r>
      </w:hyperlink>
      <w:r w:rsidR="00071F7C">
        <w:rPr>
          <w:sz w:val="22"/>
          <w:szCs w:val="22"/>
          <w:lang w:val="et-EE"/>
        </w:rPr>
        <w:t xml:space="preserve"> </w:t>
      </w:r>
    </w:p>
    <w:sectPr w:rsidR="00636B39" w:rsidRPr="00071F7C" w:rsidSect="0009448A">
      <w:headerReference w:type="default" r:id="rId11"/>
      <w:type w:val="continuous"/>
      <w:pgSz w:w="11906" w:h="16838" w:code="9"/>
      <w:pgMar w:top="227" w:right="110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0D9" w:rsidRDefault="009B30D9">
      <w:r>
        <w:separator/>
      </w:r>
    </w:p>
  </w:endnote>
  <w:endnote w:type="continuationSeparator" w:id="0">
    <w:p w:rsidR="009B30D9" w:rsidRDefault="009B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3B" w:rsidRPr="00A16D3B" w:rsidRDefault="00A16D3B" w:rsidP="00A16D3B">
    <w:pPr>
      <w:tabs>
        <w:tab w:val="right" w:pos="8788"/>
      </w:tabs>
      <w:rPr>
        <w:i/>
        <w:sz w:val="20"/>
        <w:szCs w:val="20"/>
      </w:rPr>
    </w:pPr>
    <w:proofErr w:type="spellStart"/>
    <w:r w:rsidRPr="00071F7C">
      <w:rPr>
        <w:i/>
        <w:sz w:val="20"/>
        <w:szCs w:val="20"/>
      </w:rPr>
      <w:t>Koostaja</w:t>
    </w:r>
    <w:proofErr w:type="spellEnd"/>
    <w:r w:rsidRPr="00071F7C">
      <w:rPr>
        <w:i/>
        <w:sz w:val="20"/>
        <w:szCs w:val="20"/>
      </w:rPr>
      <w:t>: L. Dotsenko</w:t>
    </w:r>
    <w:r>
      <w:rPr>
        <w:i/>
        <w:sz w:val="20"/>
        <w:szCs w:val="20"/>
      </w:rPr>
      <w:tab/>
      <w:t xml:space="preserve">                   29.03</w:t>
    </w:r>
    <w:r w:rsidRPr="00071F7C">
      <w:rPr>
        <w:i/>
        <w:sz w:val="20"/>
        <w:szCs w:val="20"/>
      </w:rP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0D9" w:rsidRDefault="009B30D9">
      <w:r>
        <w:separator/>
      </w:r>
    </w:p>
  </w:footnote>
  <w:footnote w:type="continuationSeparator" w:id="0">
    <w:p w:rsidR="009B30D9" w:rsidRDefault="009B3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B39" w:rsidRPr="00A16D3B" w:rsidRDefault="00636B39" w:rsidP="00A16D3B">
    <w:pPr>
      <w:tabs>
        <w:tab w:val="right" w:pos="8788"/>
      </w:tabs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79" w:rsidRPr="000E722B" w:rsidRDefault="00485079" w:rsidP="000E722B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E37EC"/>
    <w:multiLevelType w:val="hybridMultilevel"/>
    <w:tmpl w:val="22E4E554"/>
    <w:lvl w:ilvl="0" w:tplc="A2901286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eastAsia="Times New Roman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74924CB7"/>
    <w:multiLevelType w:val="hybridMultilevel"/>
    <w:tmpl w:val="09403B6E"/>
    <w:lvl w:ilvl="0" w:tplc="C37C04A8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eastAsia="Times New Roman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43"/>
    <w:rsid w:val="000125E1"/>
    <w:rsid w:val="00045860"/>
    <w:rsid w:val="000538BF"/>
    <w:rsid w:val="000545F3"/>
    <w:rsid w:val="00071F7C"/>
    <w:rsid w:val="0007637F"/>
    <w:rsid w:val="00080718"/>
    <w:rsid w:val="0009448A"/>
    <w:rsid w:val="000A19CA"/>
    <w:rsid w:val="000C63E2"/>
    <w:rsid w:val="000E722B"/>
    <w:rsid w:val="000F6AEC"/>
    <w:rsid w:val="001013E3"/>
    <w:rsid w:val="00123D6A"/>
    <w:rsid w:val="00144BB8"/>
    <w:rsid w:val="0015558C"/>
    <w:rsid w:val="001740A2"/>
    <w:rsid w:val="001850D3"/>
    <w:rsid w:val="00191E6C"/>
    <w:rsid w:val="001931F1"/>
    <w:rsid w:val="001A057B"/>
    <w:rsid w:val="001A58FA"/>
    <w:rsid w:val="001A65A7"/>
    <w:rsid w:val="001B2651"/>
    <w:rsid w:val="001B53C7"/>
    <w:rsid w:val="001C0745"/>
    <w:rsid w:val="001C088A"/>
    <w:rsid w:val="001D09F0"/>
    <w:rsid w:val="001D37E5"/>
    <w:rsid w:val="001E720A"/>
    <w:rsid w:val="001F019E"/>
    <w:rsid w:val="001F5A43"/>
    <w:rsid w:val="001F717C"/>
    <w:rsid w:val="001F7527"/>
    <w:rsid w:val="00213182"/>
    <w:rsid w:val="00217877"/>
    <w:rsid w:val="00227AC9"/>
    <w:rsid w:val="002334C0"/>
    <w:rsid w:val="0029645D"/>
    <w:rsid w:val="0029759C"/>
    <w:rsid w:val="002A45D3"/>
    <w:rsid w:val="002B0DB7"/>
    <w:rsid w:val="002B2C98"/>
    <w:rsid w:val="002C404D"/>
    <w:rsid w:val="002D2125"/>
    <w:rsid w:val="002D2169"/>
    <w:rsid w:val="00300040"/>
    <w:rsid w:val="00301EF4"/>
    <w:rsid w:val="0030735D"/>
    <w:rsid w:val="00321B93"/>
    <w:rsid w:val="00324F24"/>
    <w:rsid w:val="0032751D"/>
    <w:rsid w:val="00333385"/>
    <w:rsid w:val="00345287"/>
    <w:rsid w:val="00374B21"/>
    <w:rsid w:val="00384ED8"/>
    <w:rsid w:val="003860EE"/>
    <w:rsid w:val="00390003"/>
    <w:rsid w:val="00392937"/>
    <w:rsid w:val="003B1464"/>
    <w:rsid w:val="003D3046"/>
    <w:rsid w:val="003D67E3"/>
    <w:rsid w:val="003F6329"/>
    <w:rsid w:val="004105E8"/>
    <w:rsid w:val="00413B84"/>
    <w:rsid w:val="00443520"/>
    <w:rsid w:val="0045521F"/>
    <w:rsid w:val="00485079"/>
    <w:rsid w:val="004B525D"/>
    <w:rsid w:val="004E2DF8"/>
    <w:rsid w:val="004F52FA"/>
    <w:rsid w:val="00504A88"/>
    <w:rsid w:val="00542E13"/>
    <w:rsid w:val="00547B47"/>
    <w:rsid w:val="00564D81"/>
    <w:rsid w:val="0058278C"/>
    <w:rsid w:val="005829E2"/>
    <w:rsid w:val="005910D2"/>
    <w:rsid w:val="005A0A3A"/>
    <w:rsid w:val="005B1941"/>
    <w:rsid w:val="005E3109"/>
    <w:rsid w:val="0061256D"/>
    <w:rsid w:val="006274C7"/>
    <w:rsid w:val="00636B39"/>
    <w:rsid w:val="00665F3C"/>
    <w:rsid w:val="00684206"/>
    <w:rsid w:val="006E39A9"/>
    <w:rsid w:val="006F30CD"/>
    <w:rsid w:val="00724F17"/>
    <w:rsid w:val="00732D9B"/>
    <w:rsid w:val="0075565E"/>
    <w:rsid w:val="00786487"/>
    <w:rsid w:val="00790118"/>
    <w:rsid w:val="007A0B8A"/>
    <w:rsid w:val="007B1915"/>
    <w:rsid w:val="007E62AD"/>
    <w:rsid w:val="007F2A57"/>
    <w:rsid w:val="007F61C3"/>
    <w:rsid w:val="0082054D"/>
    <w:rsid w:val="00847930"/>
    <w:rsid w:val="00865E9A"/>
    <w:rsid w:val="00867AF0"/>
    <w:rsid w:val="008A417D"/>
    <w:rsid w:val="008C30CA"/>
    <w:rsid w:val="008E62F5"/>
    <w:rsid w:val="008F4342"/>
    <w:rsid w:val="00904BA1"/>
    <w:rsid w:val="00925F8D"/>
    <w:rsid w:val="00930F95"/>
    <w:rsid w:val="009524B0"/>
    <w:rsid w:val="009609F1"/>
    <w:rsid w:val="00964A6B"/>
    <w:rsid w:val="00983FCF"/>
    <w:rsid w:val="00994339"/>
    <w:rsid w:val="009B30D9"/>
    <w:rsid w:val="009C1AC5"/>
    <w:rsid w:val="009C20E1"/>
    <w:rsid w:val="009D1EE3"/>
    <w:rsid w:val="009D562F"/>
    <w:rsid w:val="00A16D3B"/>
    <w:rsid w:val="00A2281F"/>
    <w:rsid w:val="00A3000E"/>
    <w:rsid w:val="00A407FC"/>
    <w:rsid w:val="00A47CF3"/>
    <w:rsid w:val="00A64EFD"/>
    <w:rsid w:val="00A70CAA"/>
    <w:rsid w:val="00A72B8D"/>
    <w:rsid w:val="00A81176"/>
    <w:rsid w:val="00A9497B"/>
    <w:rsid w:val="00AD71FA"/>
    <w:rsid w:val="00AE7A56"/>
    <w:rsid w:val="00AF17EC"/>
    <w:rsid w:val="00AF56A8"/>
    <w:rsid w:val="00B35839"/>
    <w:rsid w:val="00B54A8F"/>
    <w:rsid w:val="00B667F9"/>
    <w:rsid w:val="00B713C8"/>
    <w:rsid w:val="00B8332B"/>
    <w:rsid w:val="00B963F2"/>
    <w:rsid w:val="00BA2325"/>
    <w:rsid w:val="00BA7A8F"/>
    <w:rsid w:val="00BC2977"/>
    <w:rsid w:val="00BC48F4"/>
    <w:rsid w:val="00BE4A6E"/>
    <w:rsid w:val="00BF75F1"/>
    <w:rsid w:val="00C304E6"/>
    <w:rsid w:val="00C37E5A"/>
    <w:rsid w:val="00C57374"/>
    <w:rsid w:val="00C62E59"/>
    <w:rsid w:val="00C70349"/>
    <w:rsid w:val="00C70733"/>
    <w:rsid w:val="00C7661F"/>
    <w:rsid w:val="00C80B8B"/>
    <w:rsid w:val="00C94884"/>
    <w:rsid w:val="00CB18C8"/>
    <w:rsid w:val="00CB280C"/>
    <w:rsid w:val="00CE2DC6"/>
    <w:rsid w:val="00CE5F56"/>
    <w:rsid w:val="00CF6302"/>
    <w:rsid w:val="00D17514"/>
    <w:rsid w:val="00D35411"/>
    <w:rsid w:val="00D5677D"/>
    <w:rsid w:val="00D60C8F"/>
    <w:rsid w:val="00D92F2F"/>
    <w:rsid w:val="00DB7CD2"/>
    <w:rsid w:val="00DC2714"/>
    <w:rsid w:val="00DF77CE"/>
    <w:rsid w:val="00E04634"/>
    <w:rsid w:val="00E059FC"/>
    <w:rsid w:val="00E05A8D"/>
    <w:rsid w:val="00E13C78"/>
    <w:rsid w:val="00E35850"/>
    <w:rsid w:val="00E86E03"/>
    <w:rsid w:val="00E916C5"/>
    <w:rsid w:val="00EA3858"/>
    <w:rsid w:val="00EB0F60"/>
    <w:rsid w:val="00EC46E3"/>
    <w:rsid w:val="00EC5039"/>
    <w:rsid w:val="00EC54CB"/>
    <w:rsid w:val="00ED2465"/>
    <w:rsid w:val="00EE3C7B"/>
    <w:rsid w:val="00EE7299"/>
    <w:rsid w:val="00EF380E"/>
    <w:rsid w:val="00F20E39"/>
    <w:rsid w:val="00F356E5"/>
    <w:rsid w:val="00F44DEA"/>
    <w:rsid w:val="00F46730"/>
    <w:rsid w:val="00F75AB3"/>
    <w:rsid w:val="00F83D91"/>
    <w:rsid w:val="00F85947"/>
    <w:rsid w:val="00F90070"/>
    <w:rsid w:val="00F93BC4"/>
    <w:rsid w:val="00FA2109"/>
    <w:rsid w:val="00FB16D8"/>
    <w:rsid w:val="00FB31C7"/>
    <w:rsid w:val="00FC053F"/>
    <w:rsid w:val="00FC3013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371B55FE"/>
  <w15:chartTrackingRefBased/>
  <w15:docId w15:val="{8AEF8EB8-6D75-4732-B33D-D3A4BF23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64D81"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qFormat/>
    <w:rsid w:val="001F5A43"/>
    <w:pPr>
      <w:keepNext/>
      <w:ind w:left="-1260" w:right="-1414"/>
      <w:outlineLvl w:val="0"/>
    </w:pPr>
    <w:rPr>
      <w:b/>
      <w:bCs/>
      <w:sz w:val="22"/>
      <w:lang w:val="et-EE"/>
    </w:rPr>
  </w:style>
  <w:style w:type="paragraph" w:styleId="Pealkiri2">
    <w:name w:val="heading 2"/>
    <w:basedOn w:val="Normaallaad"/>
    <w:next w:val="Normaallaad"/>
    <w:qFormat/>
    <w:rsid w:val="001F5A43"/>
    <w:pPr>
      <w:keepNext/>
      <w:ind w:left="-1260" w:right="-1414"/>
      <w:outlineLvl w:val="1"/>
    </w:pPr>
    <w:rPr>
      <w:i/>
      <w:iCs/>
      <w:sz w:val="22"/>
      <w:lang w:val="et-EE"/>
    </w:rPr>
  </w:style>
  <w:style w:type="paragraph" w:styleId="Pealkiri3">
    <w:name w:val="heading 3"/>
    <w:basedOn w:val="Normaallaad"/>
    <w:next w:val="Normaallaad"/>
    <w:qFormat/>
    <w:rsid w:val="001F5A43"/>
    <w:pPr>
      <w:keepNext/>
      <w:ind w:left="-1260" w:right="-1414"/>
      <w:outlineLvl w:val="2"/>
    </w:pPr>
    <w:rPr>
      <w:i/>
      <w:iCs/>
    </w:rPr>
  </w:style>
  <w:style w:type="paragraph" w:styleId="Pealkiri4">
    <w:name w:val="heading 4"/>
    <w:basedOn w:val="Normaallaad"/>
    <w:next w:val="Normaallaad"/>
    <w:qFormat/>
    <w:rsid w:val="001F5A43"/>
    <w:pPr>
      <w:keepNext/>
      <w:ind w:left="-1260" w:right="-1414"/>
      <w:outlineLvl w:val="3"/>
    </w:pPr>
    <w:rPr>
      <w:b/>
      <w:bCs/>
    </w:rPr>
  </w:style>
  <w:style w:type="paragraph" w:styleId="Pealkiri5">
    <w:name w:val="heading 5"/>
    <w:basedOn w:val="Normaallaad"/>
    <w:next w:val="Normaallaad"/>
    <w:qFormat/>
    <w:rsid w:val="001F5A43"/>
    <w:pPr>
      <w:keepNext/>
      <w:ind w:left="-1260" w:right="-1414"/>
      <w:outlineLvl w:val="4"/>
    </w:pPr>
    <w:rPr>
      <w:b/>
      <w:bCs/>
      <w:i/>
      <w:iCs/>
    </w:rPr>
  </w:style>
  <w:style w:type="paragraph" w:styleId="Pealkiri7">
    <w:name w:val="heading 7"/>
    <w:basedOn w:val="Normaallaad"/>
    <w:next w:val="Normaallaad"/>
    <w:qFormat/>
    <w:rsid w:val="001F5A43"/>
    <w:pPr>
      <w:keepNext/>
      <w:ind w:left="-1260"/>
      <w:outlineLvl w:val="6"/>
    </w:pPr>
    <w:rPr>
      <w:b/>
      <w:bCs/>
      <w:sz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Rhutus">
    <w:name w:val="Emphasis"/>
    <w:qFormat/>
    <w:rsid w:val="001F5A43"/>
    <w:rPr>
      <w:i/>
      <w:iCs/>
    </w:rPr>
  </w:style>
  <w:style w:type="paragraph" w:styleId="Jalus">
    <w:name w:val="footer"/>
    <w:basedOn w:val="Normaallaad"/>
    <w:rsid w:val="001F5A43"/>
    <w:pPr>
      <w:tabs>
        <w:tab w:val="center" w:pos="4536"/>
        <w:tab w:val="right" w:pos="9072"/>
      </w:tabs>
    </w:pPr>
  </w:style>
  <w:style w:type="character" w:styleId="Kommentaariviide">
    <w:name w:val="annotation reference"/>
    <w:semiHidden/>
    <w:rsid w:val="00790118"/>
    <w:rPr>
      <w:sz w:val="16"/>
      <w:szCs w:val="16"/>
    </w:rPr>
  </w:style>
  <w:style w:type="paragraph" w:styleId="Kommentaaritekst">
    <w:name w:val="annotation text"/>
    <w:basedOn w:val="Normaallaad"/>
    <w:semiHidden/>
    <w:rsid w:val="00790118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semiHidden/>
    <w:rsid w:val="00790118"/>
    <w:rPr>
      <w:b/>
      <w:bCs/>
    </w:rPr>
  </w:style>
  <w:style w:type="paragraph" w:styleId="Jutumullitekst">
    <w:name w:val="Balloon Text"/>
    <w:basedOn w:val="Normaallaad"/>
    <w:semiHidden/>
    <w:rsid w:val="00790118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rsid w:val="008E62F5"/>
    <w:pPr>
      <w:tabs>
        <w:tab w:val="center" w:pos="4536"/>
        <w:tab w:val="right" w:pos="9072"/>
      </w:tabs>
    </w:pPr>
  </w:style>
  <w:style w:type="character" w:styleId="Hperlink">
    <w:name w:val="Hyperlink"/>
    <w:basedOn w:val="Liguvaikefont"/>
    <w:rsid w:val="00071F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terviseamet.ee/et/laborid/terviseameti-laborid/kesklabor/kliinilised-analuusid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347B7-3B22-4B49-96E4-6BF5FEFE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Nakkushaiguste labor</vt:lpstr>
      <vt:lpstr>Nakkushaiguste labor</vt:lpstr>
    </vt:vector>
  </TitlesOfParts>
  <Company>TKI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Nakkushaiguste labor</dc:title>
  <dc:subject/>
  <dc:creator>egle_staub</dc:creator>
  <cp:keywords/>
  <dc:description/>
  <cp:lastModifiedBy>Marliin Koolmeister</cp:lastModifiedBy>
  <cp:revision>2</cp:revision>
  <cp:lastPrinted>2015-04-22T10:48:00Z</cp:lastPrinted>
  <dcterms:created xsi:type="dcterms:W3CDTF">2021-05-12T20:50:00Z</dcterms:created>
  <dcterms:modified xsi:type="dcterms:W3CDTF">2021-05-12T20:50:00Z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-2025315455</vt:i4>
  </property>
  <property fmtid="{D5CDD505-2E9C-101B-9397-08002B2CF9AE}" pid="3" name="_NewReviewCycle">
    <vt:lpwstr/>
  </property>
  <property fmtid="{D5CDD505-2E9C-101B-9397-08002B2CF9AE}" pid="4" name="_EmailSubject">
    <vt:lpwstr>Leetrite proovivõtujuhend ja saatekiri </vt:lpwstr>
  </property>
  <property fmtid="{D5CDD505-2E9C-101B-9397-08002B2CF9AE}" pid="5" name="_AuthorEmail">
    <vt:lpwstr>kulli.rae@terviseamet.ee</vt:lpwstr>
  </property>
  <property fmtid="{D5CDD505-2E9C-101B-9397-08002B2CF9AE}" pid="6" name="_AuthorEmailDisplayName">
    <vt:lpwstr>Külli Rae</vt:lpwstr>
  </property>
  <property fmtid="{D5CDD505-2E9C-101B-9397-08002B2CF9AE}" pid="7" name="_PreviousAdHocReviewCycleID">
    <vt:i4>267550059</vt:i4>
  </property>
  <property fmtid="{D5CDD505-2E9C-101B-9397-08002B2CF9AE}" pid="8" name="_ReviewingToolsShownOnce">
    <vt:lpwstr/>
  </property>
</Properties>
</file>